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F55" w:rsidRPr="00162FD4" w:rsidRDefault="001F4F55" w:rsidP="00E241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F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ОТЧЕТ</w:t>
      </w:r>
    </w:p>
    <w:p w:rsidR="001F4F55" w:rsidRPr="00162FD4" w:rsidRDefault="001F4F55" w:rsidP="00E241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62F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Главы </w:t>
      </w:r>
      <w:r w:rsidR="000614F9" w:rsidRPr="00162F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Терсинского</w:t>
      </w:r>
      <w:r w:rsidR="004B4B48" w:rsidRPr="00162F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образования </w:t>
      </w:r>
    </w:p>
    <w:p w:rsidR="004B4B48" w:rsidRPr="00162FD4" w:rsidRDefault="004B4B48" w:rsidP="00E241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62F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Вольского муниципального района</w:t>
      </w:r>
      <w:r w:rsidR="00501A46" w:rsidRPr="00162F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Саратовской</w:t>
      </w:r>
      <w:r w:rsidRPr="00162F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области</w:t>
      </w:r>
    </w:p>
    <w:p w:rsidR="001F4F55" w:rsidRPr="00162FD4" w:rsidRDefault="001F4F55" w:rsidP="00E241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F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 w:rsidR="001F4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деятельности Совета и Администрации Терсинского </w:t>
      </w:r>
      <w:r w:rsidRPr="00162F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F4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образования </w:t>
      </w:r>
      <w:r w:rsidR="00B755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их должностных лиц </w:t>
      </w:r>
      <w:r w:rsidRPr="00162F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 202</w:t>
      </w:r>
      <w:r w:rsidR="003F3D35" w:rsidRPr="00162F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162F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1F4F55" w:rsidRPr="00162FD4" w:rsidRDefault="001F4F55" w:rsidP="00E241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FD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F4F55" w:rsidRPr="00162FD4" w:rsidRDefault="001F4F55" w:rsidP="00E24100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FD4">
        <w:rPr>
          <w:rFonts w:ascii="Times New Roman" w:eastAsia="Times New Roman" w:hAnsi="Times New Roman" w:cs="Times New Roman"/>
          <w:sz w:val="28"/>
          <w:szCs w:val="28"/>
        </w:rPr>
        <w:t>Главными задачами в работе администрации сельского поселения является исполнение полномочий в соответствии со 131 Федеральным законом «Об общих принципах организации местного самоуправления в Р</w:t>
      </w:r>
      <w:r w:rsidR="00D232DD" w:rsidRPr="00162FD4">
        <w:rPr>
          <w:rFonts w:ascii="Times New Roman" w:eastAsia="Times New Roman" w:hAnsi="Times New Roman" w:cs="Times New Roman"/>
          <w:sz w:val="28"/>
          <w:szCs w:val="28"/>
        </w:rPr>
        <w:t>оссийской Федерации</w:t>
      </w:r>
      <w:r w:rsidR="00D96959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r w:rsidR="000614F9" w:rsidRPr="00162FD4">
        <w:rPr>
          <w:rFonts w:ascii="Times New Roman" w:eastAsia="Times New Roman" w:hAnsi="Times New Roman" w:cs="Times New Roman"/>
          <w:sz w:val="28"/>
          <w:szCs w:val="28"/>
        </w:rPr>
        <w:t>Терсинского</w:t>
      </w:r>
      <w:r w:rsidR="004B4B48" w:rsidRPr="00162FD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образованиями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 и другими правовыми актами.</w:t>
      </w:r>
    </w:p>
    <w:p w:rsidR="001F4F55" w:rsidRDefault="001F4F55" w:rsidP="00E24100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62F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Для информирования населения о деятельности администрации используется официальный сайт</w:t>
      </w:r>
      <w:r w:rsidR="00D232DD" w:rsidRPr="00162F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14F9" w:rsidRPr="00162F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Терсинского</w:t>
      </w:r>
      <w:r w:rsidR="00E70F47" w:rsidRPr="00162F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муниципального образования </w:t>
      </w:r>
      <w:r w:rsidR="00D232DD" w:rsidRPr="00162F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«ГОСВЕБ»</w:t>
      </w:r>
      <w:r w:rsidRPr="00162F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где размещаются нормативные документы, график приема граждан, новости администрации, отчеты.</w:t>
      </w:r>
    </w:p>
    <w:p w:rsidR="00B7553B" w:rsidRPr="00162FD4" w:rsidRDefault="00B7553B" w:rsidP="00E24100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Так же имеются официальные страницы Админист</w:t>
      </w:r>
      <w:r w:rsidR="00D9695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ции</w:t>
      </w:r>
      <w:r w:rsidR="006B358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Терсинского муниципального образования в ОК, ВК, Общедоступный чат "Терса МО" в </w:t>
      </w:r>
      <w:proofErr w:type="spellStart"/>
      <w:r w:rsidR="006B358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мессенджерах</w:t>
      </w:r>
      <w:proofErr w:type="spellEnd"/>
      <w:r w:rsidR="006B358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B35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Viber</w:t>
      </w:r>
      <w:proofErr w:type="spellEnd"/>
      <w:r w:rsidR="006B3587" w:rsidRPr="006B358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6B35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Telegram</w:t>
      </w:r>
      <w:r w:rsidR="006B3587" w:rsidRPr="006B358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6B35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Whatsapp</w:t>
      </w:r>
      <w:proofErr w:type="spellEnd"/>
      <w:r w:rsidR="006B358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которых вы можете задать вопросы любого характера на который мы ответим, в данных чатах размещаются объявления различного характера.</w:t>
      </w:r>
    </w:p>
    <w:p w:rsidR="001F4F55" w:rsidRPr="00162FD4" w:rsidRDefault="001F4F55" w:rsidP="00E24100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17167E">
        <w:rPr>
          <w:rFonts w:ascii="Times New Roman" w:eastAsia="Times New Roman" w:hAnsi="Times New Roman" w:cs="Times New Roman"/>
          <w:sz w:val="28"/>
          <w:szCs w:val="28"/>
        </w:rPr>
        <w:t>12</w:t>
      </w:r>
      <w:r w:rsidR="003F3D35" w:rsidRPr="00162F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4E59">
        <w:rPr>
          <w:rFonts w:ascii="Times New Roman" w:eastAsia="Times New Roman" w:hAnsi="Times New Roman" w:cs="Times New Roman"/>
          <w:sz w:val="28"/>
          <w:szCs w:val="28"/>
        </w:rPr>
        <w:t>месяцев</w:t>
      </w:r>
      <w:r w:rsidR="003F3D35" w:rsidRPr="00162F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F3D35" w:rsidRPr="00162FD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 год в администрацию </w:t>
      </w:r>
      <w:r w:rsidR="000614F9" w:rsidRPr="00162FD4">
        <w:rPr>
          <w:rFonts w:ascii="Times New Roman" w:eastAsia="Times New Roman" w:hAnsi="Times New Roman" w:cs="Times New Roman"/>
          <w:sz w:val="28"/>
          <w:szCs w:val="28"/>
        </w:rPr>
        <w:t>Терсинского</w:t>
      </w:r>
      <w:r w:rsidR="00D232DD" w:rsidRPr="00162FD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 поступило</w:t>
      </w:r>
      <w:r w:rsidRPr="00162FD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1716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</w:t>
      </w:r>
      <w:r w:rsidR="005669EB" w:rsidRPr="00162FD4">
        <w:rPr>
          <w:rFonts w:ascii="Times New Roman" w:eastAsia="Times New Roman" w:hAnsi="Times New Roman" w:cs="Times New Roman"/>
          <w:sz w:val="28"/>
          <w:szCs w:val="28"/>
        </w:rPr>
        <w:t xml:space="preserve"> письменных обращения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 на различные темы</w:t>
      </w:r>
      <w:r w:rsidR="00357D24" w:rsidRPr="00162FD4">
        <w:rPr>
          <w:rFonts w:ascii="Times New Roman" w:eastAsia="Times New Roman" w:hAnsi="Times New Roman" w:cs="Times New Roman"/>
          <w:sz w:val="28"/>
          <w:szCs w:val="28"/>
        </w:rPr>
        <w:t>, кроме письменного обращения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7D24" w:rsidRPr="00162FD4">
        <w:rPr>
          <w:rFonts w:ascii="Times New Roman" w:eastAsia="Times New Roman" w:hAnsi="Times New Roman" w:cs="Times New Roman"/>
          <w:sz w:val="28"/>
          <w:szCs w:val="28"/>
        </w:rPr>
        <w:t xml:space="preserve">гражданин может обратиться через 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>интернет-приемн</w:t>
      </w:r>
      <w:r w:rsidR="00357D24" w:rsidRPr="00162FD4">
        <w:rPr>
          <w:rFonts w:ascii="Times New Roman" w:eastAsia="Times New Roman" w:hAnsi="Times New Roman" w:cs="Times New Roman"/>
          <w:sz w:val="28"/>
          <w:szCs w:val="28"/>
        </w:rPr>
        <w:t>ую или по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 электронн</w:t>
      </w:r>
      <w:r w:rsidR="00357D24" w:rsidRPr="00162FD4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 почт</w:t>
      </w:r>
      <w:r w:rsidR="00357D24" w:rsidRPr="00162FD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7167E">
        <w:rPr>
          <w:rFonts w:ascii="Times New Roman" w:eastAsia="Times New Roman" w:hAnsi="Times New Roman" w:cs="Times New Roman"/>
          <w:sz w:val="28"/>
          <w:szCs w:val="28"/>
        </w:rPr>
        <w:t>, по средством телефонной связи.</w:t>
      </w:r>
      <w:r w:rsidR="00357D24" w:rsidRPr="00162F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Все обращения, поступившие в администрацию поселения, регистрируются </w:t>
      </w:r>
      <w:r w:rsidR="005C6147" w:rsidRPr="00162FD4">
        <w:rPr>
          <w:rFonts w:ascii="Times New Roman" w:eastAsia="Times New Roman" w:hAnsi="Times New Roman" w:cs="Times New Roman"/>
          <w:sz w:val="28"/>
          <w:szCs w:val="28"/>
        </w:rPr>
        <w:t xml:space="preserve">и рассматриваются 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установленные законодательством сроки лично главой </w:t>
      </w:r>
      <w:r w:rsidR="004B4B48" w:rsidRPr="00162FD4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 и сотрудниками</w:t>
      </w:r>
      <w:r w:rsidR="00D82C00" w:rsidRPr="00162FD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>, в соответствии с распределением обязанностей.</w:t>
      </w:r>
    </w:p>
    <w:p w:rsidR="00E029A1" w:rsidRPr="00162FD4" w:rsidRDefault="001F4F55" w:rsidP="00E24100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В рамках нормотворческой деятельности за </w:t>
      </w:r>
      <w:r w:rsidR="0017167E">
        <w:rPr>
          <w:rFonts w:ascii="Times New Roman" w:eastAsia="Times New Roman" w:hAnsi="Times New Roman" w:cs="Times New Roman"/>
          <w:sz w:val="28"/>
          <w:szCs w:val="28"/>
        </w:rPr>
        <w:t>12</w:t>
      </w:r>
      <w:r w:rsidR="003F3D35" w:rsidRPr="00162F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4E59">
        <w:rPr>
          <w:rFonts w:ascii="Times New Roman" w:eastAsia="Times New Roman" w:hAnsi="Times New Roman" w:cs="Times New Roman"/>
          <w:sz w:val="28"/>
          <w:szCs w:val="28"/>
        </w:rPr>
        <w:t>месяцев</w:t>
      </w:r>
      <w:r w:rsidR="003F3D35" w:rsidRPr="00162F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4B48" w:rsidRPr="00162FD4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F3D35" w:rsidRPr="00162FD4">
        <w:rPr>
          <w:rFonts w:ascii="Times New Roman" w:eastAsia="Times New Roman" w:hAnsi="Times New Roman" w:cs="Times New Roman"/>
          <w:sz w:val="28"/>
          <w:szCs w:val="28"/>
        </w:rPr>
        <w:t>4</w:t>
      </w:r>
      <w:r w:rsidR="004B4B48" w:rsidRPr="00162FD4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3F3D35" w:rsidRPr="00162FD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 проведено </w:t>
      </w:r>
      <w:r w:rsidR="001716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2C00" w:rsidRPr="00162FD4">
        <w:rPr>
          <w:rFonts w:ascii="Times New Roman" w:eastAsia="Times New Roman" w:hAnsi="Times New Roman" w:cs="Times New Roman"/>
          <w:sz w:val="28"/>
          <w:szCs w:val="28"/>
        </w:rPr>
        <w:t>заседани</w:t>
      </w:r>
      <w:r w:rsidR="00CE15B0" w:rsidRPr="00162FD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</w:t>
      </w:r>
      <w:r w:rsidR="004B4B48" w:rsidRPr="00162F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14F9" w:rsidRPr="00162FD4">
        <w:rPr>
          <w:rFonts w:ascii="Times New Roman" w:eastAsia="Times New Roman" w:hAnsi="Times New Roman" w:cs="Times New Roman"/>
          <w:sz w:val="28"/>
          <w:szCs w:val="28"/>
        </w:rPr>
        <w:t>Терсинского</w:t>
      </w:r>
      <w:r w:rsidR="004B4B48" w:rsidRPr="00162FD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, утверждено </w:t>
      </w:r>
      <w:r w:rsidR="001716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 решени</w:t>
      </w:r>
      <w:r w:rsidR="000614F9" w:rsidRPr="00162FD4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, принято </w:t>
      </w:r>
      <w:r w:rsidR="001716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 постановлен</w:t>
      </w:r>
      <w:r w:rsidR="004B4B48" w:rsidRPr="00162FD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E15B0" w:rsidRPr="00162FD4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, распоряжений по основной деятельности и личному составу – </w:t>
      </w:r>
      <w:r w:rsidR="0017167E" w:rsidRPr="001716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112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. За </w:t>
      </w:r>
      <w:r w:rsidR="0017167E">
        <w:rPr>
          <w:rFonts w:ascii="Times New Roman" w:eastAsia="Times New Roman" w:hAnsi="Times New Roman" w:cs="Times New Roman"/>
          <w:sz w:val="28"/>
          <w:szCs w:val="28"/>
        </w:rPr>
        <w:t xml:space="preserve">12 </w:t>
      </w:r>
      <w:r w:rsidR="00494E59">
        <w:rPr>
          <w:rFonts w:ascii="Times New Roman" w:eastAsia="Times New Roman" w:hAnsi="Times New Roman" w:cs="Times New Roman"/>
          <w:sz w:val="28"/>
          <w:szCs w:val="28"/>
        </w:rPr>
        <w:t>месяцев</w:t>
      </w:r>
      <w:r w:rsidR="003F3D35" w:rsidRPr="00162F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F3D35" w:rsidRPr="00162FD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3F3D35" w:rsidRPr="00162FD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 специалист</w:t>
      </w:r>
      <w:r w:rsidR="004B4B48" w:rsidRPr="00162FD4">
        <w:rPr>
          <w:rFonts w:ascii="Times New Roman" w:eastAsia="Times New Roman" w:hAnsi="Times New Roman" w:cs="Times New Roman"/>
          <w:sz w:val="28"/>
          <w:szCs w:val="28"/>
        </w:rPr>
        <w:t xml:space="preserve">ами </w:t>
      </w:r>
      <w:r w:rsidR="00BD12AA" w:rsidRPr="00162FD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было выдано </w:t>
      </w:r>
      <w:r w:rsidR="001716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71</w:t>
      </w:r>
      <w:r w:rsidR="004B4B48" w:rsidRPr="00162FD4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296C38" w:rsidRPr="00162FD4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. Совершено </w:t>
      </w:r>
      <w:r w:rsidR="001716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</w:t>
      </w:r>
      <w:r w:rsidR="0017167E">
        <w:rPr>
          <w:rFonts w:ascii="Times New Roman" w:eastAsia="Times New Roman" w:hAnsi="Times New Roman" w:cs="Times New Roman"/>
          <w:sz w:val="28"/>
          <w:szCs w:val="28"/>
        </w:rPr>
        <w:t xml:space="preserve"> нотариальное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 действи</w:t>
      </w:r>
      <w:r w:rsidR="0017167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>.</w:t>
      </w:r>
      <w:r w:rsidR="00E029A1" w:rsidRPr="00162F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0049" w:rsidRPr="00162FD4" w:rsidRDefault="001F4F55" w:rsidP="00E24100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2F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Администрацией ведется исполнение отдельных государственных полномочий в части ведения воинского учета в соответствии с требованиями закона </w:t>
      </w:r>
      <w:r w:rsidR="00D82C00" w:rsidRPr="00162F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Российской Федерации</w:t>
      </w:r>
      <w:r w:rsidRPr="00162F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 воинской обязанности и военной службе». На учете по </w:t>
      </w:r>
      <w:r w:rsidR="00296C38" w:rsidRPr="00162F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Терсинскому</w:t>
      </w:r>
      <w:r w:rsidR="00D82C00" w:rsidRPr="00162F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муниципальному образованию</w:t>
      </w:r>
      <w:r w:rsidRPr="00162F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состоит </w:t>
      </w:r>
      <w:r w:rsidR="00296C38" w:rsidRPr="00162F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E15B0" w:rsidRPr="00162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="00852C7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71</w:t>
      </w:r>
      <w:r w:rsidR="00CE15B0" w:rsidRPr="00162FD4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162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военнообязанны</w:t>
      </w:r>
      <w:r w:rsidR="00CE15B0" w:rsidRPr="00162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</w:t>
      </w:r>
      <w:r w:rsidRPr="00162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из них призывников – </w:t>
      </w:r>
      <w:r w:rsidR="00CE15B0" w:rsidRPr="00162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="00852C7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="00F9084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мобилизованных в зону</w:t>
      </w:r>
      <w:r w:rsidR="00D82C00" w:rsidRPr="00162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СВО – </w:t>
      </w:r>
      <w:r w:rsidR="00CE15B0" w:rsidRPr="00162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</w:t>
      </w:r>
      <w:r w:rsidR="00E94928" w:rsidRPr="00162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82C00" w:rsidRPr="00162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челов</w:t>
      </w:r>
      <w:r w:rsidR="00D969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="00D82C00" w:rsidRPr="00162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к.</w:t>
      </w:r>
      <w:r w:rsidRPr="00162F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1F4F55" w:rsidRPr="00162FD4" w:rsidRDefault="001F4F55" w:rsidP="00E24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2FD4">
        <w:rPr>
          <w:rFonts w:ascii="Times New Roman" w:eastAsia="Times New Roman" w:hAnsi="Times New Roman" w:cs="Times New Roman"/>
          <w:b/>
          <w:bCs/>
          <w:sz w:val="28"/>
          <w:szCs w:val="28"/>
        </w:rPr>
        <w:t>Доходы</w:t>
      </w:r>
    </w:p>
    <w:p w:rsidR="002D53F9" w:rsidRPr="00162FD4" w:rsidRDefault="006106BB" w:rsidP="00E24100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62FD4">
        <w:rPr>
          <w:rFonts w:ascii="Times New Roman" w:eastAsia="Times New Roman" w:hAnsi="Times New Roman" w:cs="Times New Roman"/>
          <w:b/>
          <w:bCs/>
          <w:sz w:val="28"/>
          <w:szCs w:val="28"/>
        </w:rPr>
        <w:t>Доходная часть бюджета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614F9" w:rsidRPr="00162FD4">
        <w:rPr>
          <w:rFonts w:ascii="Times New Roman" w:eastAsia="Times New Roman" w:hAnsi="Times New Roman" w:cs="Times New Roman"/>
          <w:sz w:val="28"/>
          <w:szCs w:val="28"/>
        </w:rPr>
        <w:t>Терсинского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="003F3D35" w:rsidRPr="00162FD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12395E">
        <w:rPr>
          <w:rFonts w:ascii="Times New Roman" w:eastAsia="Times New Roman" w:hAnsi="Times New Roman" w:cs="Times New Roman"/>
          <w:sz w:val="28"/>
          <w:szCs w:val="28"/>
        </w:rPr>
        <w:t xml:space="preserve">01 декабря 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F3D35" w:rsidRPr="00162FD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 год состав</w:t>
      </w:r>
      <w:r w:rsidR="003F3D35" w:rsidRPr="00162FD4">
        <w:rPr>
          <w:rFonts w:ascii="Times New Roman" w:eastAsia="Times New Roman" w:hAnsi="Times New Roman" w:cs="Times New Roman"/>
          <w:sz w:val="28"/>
          <w:szCs w:val="28"/>
        </w:rPr>
        <w:t>ляет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30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26219,9</w:t>
      </w:r>
      <w:r w:rsidRPr="00162F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руб.</w:t>
      </w:r>
      <w:r w:rsidR="00CE15B0" w:rsidRPr="00162F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фактическое поступление на 01.</w:t>
      </w:r>
      <w:r w:rsidR="00AE30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</w:t>
      </w:r>
      <w:r w:rsidR="00CE15B0" w:rsidRPr="00162F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.2024 года </w:t>
      </w:r>
      <w:r w:rsidR="00AE30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20130,7</w:t>
      </w:r>
      <w:r w:rsidR="00CE15B0" w:rsidRPr="00162F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тыс.руб., что составило  </w:t>
      </w:r>
      <w:r w:rsidR="00AE306B" w:rsidRPr="00AE30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76,7</w:t>
      </w:r>
      <w:r w:rsidR="00CE15B0" w:rsidRPr="00AE30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%;</w:t>
      </w:r>
      <w:r w:rsidR="0073062C" w:rsidRPr="00162FD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 w:rsidR="00CE15B0" w:rsidRPr="00162FD4">
        <w:rPr>
          <w:rFonts w:ascii="Times New Roman" w:eastAsia="Times New Roman" w:hAnsi="Times New Roman" w:cs="Times New Roman"/>
          <w:sz w:val="28"/>
          <w:szCs w:val="28"/>
        </w:rPr>
        <w:t xml:space="preserve">из них: </w:t>
      </w:r>
    </w:p>
    <w:p w:rsidR="00CE15B0" w:rsidRPr="00162FD4" w:rsidRDefault="0073062C" w:rsidP="00E24100">
      <w:pPr>
        <w:pStyle w:val="a5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2FD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- </w:t>
      </w:r>
      <w:r w:rsidR="00CE15B0" w:rsidRPr="00162FD4">
        <w:rPr>
          <w:rFonts w:ascii="Times New Roman" w:eastAsia="Times New Roman" w:hAnsi="Times New Roman" w:cs="Times New Roman"/>
          <w:b/>
          <w:sz w:val="28"/>
          <w:szCs w:val="28"/>
        </w:rPr>
        <w:t>налоговые и не налоговые доходы</w:t>
      </w:r>
      <w:r w:rsidRPr="00162FD4">
        <w:rPr>
          <w:rFonts w:ascii="Times New Roman" w:eastAsia="Times New Roman" w:hAnsi="Times New Roman" w:cs="Times New Roman"/>
          <w:b/>
          <w:sz w:val="28"/>
          <w:szCs w:val="28"/>
        </w:rPr>
        <w:t xml:space="preserve"> - 6816,0 тыс.руб., фактическое поступление </w:t>
      </w:r>
      <w:r w:rsidR="00AE306B">
        <w:rPr>
          <w:rFonts w:ascii="Times New Roman" w:eastAsia="Times New Roman" w:hAnsi="Times New Roman" w:cs="Times New Roman"/>
          <w:b/>
          <w:sz w:val="28"/>
          <w:szCs w:val="28"/>
        </w:rPr>
        <w:t>6745,0</w:t>
      </w:r>
      <w:r w:rsidRPr="00162FD4">
        <w:rPr>
          <w:rFonts w:ascii="Times New Roman" w:eastAsia="Times New Roman" w:hAnsi="Times New Roman" w:cs="Times New Roman"/>
          <w:b/>
          <w:sz w:val="28"/>
          <w:szCs w:val="28"/>
        </w:rPr>
        <w:t xml:space="preserve"> тыс.руб., что составило </w:t>
      </w:r>
      <w:r w:rsidR="00AE306B" w:rsidRPr="00AE30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99,0</w:t>
      </w:r>
      <w:r w:rsidRPr="00AE30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%,</w:t>
      </w:r>
      <w:r w:rsidRPr="00162FD4">
        <w:rPr>
          <w:rFonts w:ascii="Times New Roman" w:eastAsia="Times New Roman" w:hAnsi="Times New Roman" w:cs="Times New Roman"/>
          <w:b/>
          <w:sz w:val="28"/>
          <w:szCs w:val="28"/>
        </w:rPr>
        <w:t xml:space="preserve"> из них:</w:t>
      </w:r>
    </w:p>
    <w:p w:rsidR="00CE15B0" w:rsidRPr="00162FD4" w:rsidRDefault="00CE15B0" w:rsidP="00E2410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- налог на доходы физических лиц - 549,5 тыс.руб., фактическое поступление </w:t>
      </w:r>
      <w:r w:rsidR="00AE306B">
        <w:rPr>
          <w:rFonts w:ascii="Times New Roman" w:eastAsia="Times New Roman" w:hAnsi="Times New Roman" w:cs="Times New Roman"/>
          <w:sz w:val="28"/>
          <w:szCs w:val="28"/>
        </w:rPr>
        <w:t>413,2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 тыс.руб., что составило </w:t>
      </w:r>
      <w:r w:rsidR="00AE306B" w:rsidRPr="00AE30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75,2</w:t>
      </w:r>
      <w:r w:rsidR="00AE306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CE15B0" w:rsidRPr="00162FD4" w:rsidRDefault="00CE15B0" w:rsidP="00E2410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- акцизы на нефтепродукты - 3710,5 тыс.руб., фактическое поступление </w:t>
      </w:r>
      <w:r w:rsidR="00AE306B">
        <w:rPr>
          <w:rFonts w:ascii="Times New Roman" w:eastAsia="Times New Roman" w:hAnsi="Times New Roman" w:cs="Times New Roman"/>
          <w:sz w:val="28"/>
          <w:szCs w:val="28"/>
        </w:rPr>
        <w:t>3963,1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 тыс.руб., что составило </w:t>
      </w:r>
      <w:r w:rsidR="00AE306B" w:rsidRPr="00AE30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106,8</w:t>
      </w:r>
      <w:r w:rsidRPr="00AE306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CE15B0" w:rsidRPr="00162FD4" w:rsidRDefault="00CE15B0" w:rsidP="00E2410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FD4">
        <w:rPr>
          <w:rFonts w:ascii="Times New Roman" w:eastAsia="Times New Roman" w:hAnsi="Times New Roman" w:cs="Times New Roman"/>
          <w:sz w:val="28"/>
          <w:szCs w:val="28"/>
        </w:rPr>
        <w:t>- единый сельскохозяйственный налог - 58,2 тыс.руб., фактическое поступление 367,5 тыс.руб., что составило 631,4%;</w:t>
      </w:r>
    </w:p>
    <w:p w:rsidR="00CE15B0" w:rsidRPr="00162FD4" w:rsidRDefault="00CE15B0" w:rsidP="00E2410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- налог на имущество физических лиц - 1027,0 тыс.руб., фактическое поступление </w:t>
      </w:r>
      <w:r w:rsidR="00AE306B">
        <w:rPr>
          <w:rFonts w:ascii="Times New Roman" w:eastAsia="Times New Roman" w:hAnsi="Times New Roman" w:cs="Times New Roman"/>
          <w:sz w:val="28"/>
          <w:szCs w:val="28"/>
        </w:rPr>
        <w:t>795,0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 тыс.руб., что составило </w:t>
      </w:r>
      <w:r w:rsidR="00AE306B" w:rsidRPr="00AE30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77,4</w:t>
      </w:r>
      <w:r w:rsidRPr="00AE30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%;</w:t>
      </w:r>
    </w:p>
    <w:p w:rsidR="00CE15B0" w:rsidRPr="00162FD4" w:rsidRDefault="00CE15B0" w:rsidP="00E2410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3062C" w:rsidRPr="00162FD4">
        <w:rPr>
          <w:rFonts w:ascii="Times New Roman" w:eastAsia="Times New Roman" w:hAnsi="Times New Roman" w:cs="Times New Roman"/>
          <w:sz w:val="28"/>
          <w:szCs w:val="28"/>
        </w:rPr>
        <w:t xml:space="preserve">земельный налог - 1469,1 тыс.руб., фактическое поступление </w:t>
      </w:r>
      <w:r w:rsidR="00AE306B">
        <w:rPr>
          <w:rFonts w:ascii="Times New Roman" w:eastAsia="Times New Roman" w:hAnsi="Times New Roman" w:cs="Times New Roman"/>
          <w:sz w:val="28"/>
          <w:szCs w:val="28"/>
        </w:rPr>
        <w:t>1204,0</w:t>
      </w:r>
      <w:r w:rsidR="0073062C" w:rsidRPr="00162FD4">
        <w:rPr>
          <w:rFonts w:ascii="Times New Roman" w:eastAsia="Times New Roman" w:hAnsi="Times New Roman" w:cs="Times New Roman"/>
          <w:sz w:val="28"/>
          <w:szCs w:val="28"/>
        </w:rPr>
        <w:t xml:space="preserve"> тыс.руб., что составило </w:t>
      </w:r>
      <w:r w:rsidR="00AE306B">
        <w:rPr>
          <w:rFonts w:ascii="Times New Roman" w:eastAsia="Times New Roman" w:hAnsi="Times New Roman" w:cs="Times New Roman"/>
          <w:sz w:val="28"/>
          <w:szCs w:val="28"/>
        </w:rPr>
        <w:t>82,0</w:t>
      </w:r>
      <w:r w:rsidR="0073062C" w:rsidRPr="00162FD4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73062C" w:rsidRPr="00162FD4" w:rsidRDefault="0073062C" w:rsidP="00E2410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- государственная пошлина - 1,7 тыс.руб., фактическое поступление </w:t>
      </w:r>
      <w:r w:rsidR="00AE306B">
        <w:rPr>
          <w:rFonts w:ascii="Times New Roman" w:eastAsia="Times New Roman" w:hAnsi="Times New Roman" w:cs="Times New Roman"/>
          <w:sz w:val="28"/>
          <w:szCs w:val="28"/>
        </w:rPr>
        <w:t>2,2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 тыс.руб., что составило </w:t>
      </w:r>
      <w:r w:rsidR="00F061E7">
        <w:rPr>
          <w:rFonts w:ascii="Times New Roman" w:eastAsia="Times New Roman" w:hAnsi="Times New Roman" w:cs="Times New Roman"/>
          <w:sz w:val="28"/>
          <w:szCs w:val="28"/>
        </w:rPr>
        <w:t>129,4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73062C" w:rsidRPr="00162FD4" w:rsidRDefault="0073062C" w:rsidP="00E24100">
      <w:pPr>
        <w:pStyle w:val="a5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2FD4">
        <w:rPr>
          <w:rFonts w:ascii="Times New Roman" w:eastAsia="Times New Roman" w:hAnsi="Times New Roman" w:cs="Times New Roman"/>
          <w:b/>
          <w:sz w:val="28"/>
          <w:szCs w:val="28"/>
        </w:rPr>
        <w:t xml:space="preserve">- безвозмездные поступления - 19403,4 тыс.руб., фактическое поступление </w:t>
      </w:r>
      <w:r w:rsidR="00F061E7">
        <w:rPr>
          <w:rFonts w:ascii="Times New Roman" w:eastAsia="Times New Roman" w:hAnsi="Times New Roman" w:cs="Times New Roman"/>
          <w:b/>
          <w:sz w:val="28"/>
          <w:szCs w:val="28"/>
        </w:rPr>
        <w:t>13358,7</w:t>
      </w:r>
      <w:r w:rsidRPr="00162FD4">
        <w:rPr>
          <w:rFonts w:ascii="Times New Roman" w:eastAsia="Times New Roman" w:hAnsi="Times New Roman" w:cs="Times New Roman"/>
          <w:b/>
          <w:sz w:val="28"/>
          <w:szCs w:val="28"/>
        </w:rPr>
        <w:t xml:space="preserve"> тыс.руб., что составило </w:t>
      </w:r>
      <w:r w:rsidR="00F061E7">
        <w:rPr>
          <w:rFonts w:ascii="Times New Roman" w:eastAsia="Times New Roman" w:hAnsi="Times New Roman" w:cs="Times New Roman"/>
          <w:b/>
          <w:sz w:val="28"/>
          <w:szCs w:val="28"/>
        </w:rPr>
        <w:t>68,9</w:t>
      </w:r>
      <w:r w:rsidRPr="00162FD4">
        <w:rPr>
          <w:rFonts w:ascii="Times New Roman" w:eastAsia="Times New Roman" w:hAnsi="Times New Roman" w:cs="Times New Roman"/>
          <w:b/>
          <w:sz w:val="28"/>
          <w:szCs w:val="28"/>
        </w:rPr>
        <w:t>%, из них:</w:t>
      </w:r>
    </w:p>
    <w:p w:rsidR="0073062C" w:rsidRPr="00162FD4" w:rsidRDefault="0073062C" w:rsidP="00E2410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FD4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 дотации бюджетам поселений на выравнивание бюджетной обеспеченности из бюджета муниципального района - 440,1 тыс.руб., фактическое поступление </w:t>
      </w:r>
      <w:r w:rsidR="00F061E7">
        <w:rPr>
          <w:rFonts w:ascii="Times New Roman" w:eastAsia="Times New Roman" w:hAnsi="Times New Roman" w:cs="Times New Roman"/>
          <w:sz w:val="28"/>
          <w:szCs w:val="28"/>
        </w:rPr>
        <w:t>403,4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 тыс.руб., что составило </w:t>
      </w:r>
      <w:r w:rsidR="00F061E7">
        <w:rPr>
          <w:rFonts w:ascii="Times New Roman" w:eastAsia="Times New Roman" w:hAnsi="Times New Roman" w:cs="Times New Roman"/>
          <w:sz w:val="28"/>
          <w:szCs w:val="28"/>
        </w:rPr>
        <w:t>91,7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73062C" w:rsidRPr="00162FD4" w:rsidRDefault="0073062C" w:rsidP="00E2410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FD4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 дотации</w:t>
      </w:r>
      <w:r w:rsidRPr="00162F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бюджетам поселений на выравнивание бюджетной обеспеченности из областного бюджета - 184,9 тыс.руб., фактическое поступление </w:t>
      </w:r>
      <w:r w:rsidR="00F061E7">
        <w:rPr>
          <w:rFonts w:ascii="Times New Roman" w:eastAsia="Times New Roman" w:hAnsi="Times New Roman" w:cs="Times New Roman"/>
          <w:sz w:val="28"/>
          <w:szCs w:val="28"/>
        </w:rPr>
        <w:t>169,5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 тыс.руб., что составило </w:t>
      </w:r>
      <w:r w:rsidR="00F061E7">
        <w:rPr>
          <w:rFonts w:ascii="Times New Roman" w:eastAsia="Times New Roman" w:hAnsi="Times New Roman" w:cs="Times New Roman"/>
          <w:sz w:val="28"/>
          <w:szCs w:val="28"/>
        </w:rPr>
        <w:t>91,7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73062C" w:rsidRPr="00162FD4" w:rsidRDefault="0073062C" w:rsidP="00E2410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- субсидии бюджетам сельских поселений области на ремонт и развитие водопроводной сети - 8777,4 тыс.руб., фактическое поступление </w:t>
      </w:r>
      <w:r w:rsidR="00F061E7">
        <w:rPr>
          <w:rFonts w:ascii="Times New Roman" w:eastAsia="Times New Roman" w:hAnsi="Times New Roman" w:cs="Times New Roman"/>
          <w:sz w:val="28"/>
          <w:szCs w:val="28"/>
        </w:rPr>
        <w:t xml:space="preserve">2940,4 тыс. руб., </w:t>
      </w:r>
      <w:r w:rsidR="00F061E7" w:rsidRPr="00162FD4">
        <w:rPr>
          <w:rFonts w:ascii="Times New Roman" w:eastAsia="Times New Roman" w:hAnsi="Times New Roman" w:cs="Times New Roman"/>
          <w:sz w:val="28"/>
          <w:szCs w:val="28"/>
        </w:rPr>
        <w:t xml:space="preserve">что составило </w:t>
      </w:r>
      <w:r w:rsidR="00F061E7">
        <w:rPr>
          <w:rFonts w:ascii="Times New Roman" w:eastAsia="Times New Roman" w:hAnsi="Times New Roman" w:cs="Times New Roman"/>
          <w:sz w:val="28"/>
          <w:szCs w:val="28"/>
        </w:rPr>
        <w:t>33,5</w:t>
      </w:r>
      <w:r w:rsidR="00F061E7" w:rsidRPr="00162FD4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73062C" w:rsidRPr="00162FD4" w:rsidRDefault="0073062C" w:rsidP="00E2410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- 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- 8919,00 тыс.руб., фактическое поступление </w:t>
      </w:r>
      <w:r w:rsidR="00F061E7">
        <w:rPr>
          <w:rFonts w:ascii="Times New Roman" w:eastAsia="Times New Roman" w:hAnsi="Times New Roman" w:cs="Times New Roman"/>
          <w:sz w:val="28"/>
          <w:szCs w:val="28"/>
        </w:rPr>
        <w:t xml:space="preserve">8919,00 тыс.руб., </w:t>
      </w:r>
      <w:r w:rsidR="00F061E7" w:rsidRPr="00162FD4">
        <w:rPr>
          <w:rFonts w:ascii="Times New Roman" w:eastAsia="Times New Roman" w:hAnsi="Times New Roman" w:cs="Times New Roman"/>
          <w:sz w:val="28"/>
          <w:szCs w:val="28"/>
        </w:rPr>
        <w:t xml:space="preserve">что составило </w:t>
      </w:r>
      <w:r w:rsidR="00F061E7">
        <w:rPr>
          <w:rFonts w:ascii="Times New Roman" w:eastAsia="Times New Roman" w:hAnsi="Times New Roman" w:cs="Times New Roman"/>
          <w:sz w:val="28"/>
          <w:szCs w:val="28"/>
        </w:rPr>
        <w:t>100 %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3062C" w:rsidRPr="00162FD4" w:rsidRDefault="0073062C" w:rsidP="00E2410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E09F7" w:rsidRPr="00162FD4">
        <w:rPr>
          <w:rFonts w:ascii="Times New Roman" w:eastAsia="Times New Roman" w:hAnsi="Times New Roman" w:cs="Times New Roman"/>
          <w:sz w:val="28"/>
          <w:szCs w:val="28"/>
        </w:rPr>
        <w:t xml:space="preserve">субвенции ВУС - 347 тыс.руб., фактическое поступление </w:t>
      </w:r>
      <w:r w:rsidR="00F061E7">
        <w:rPr>
          <w:rFonts w:ascii="Times New Roman" w:eastAsia="Times New Roman" w:hAnsi="Times New Roman" w:cs="Times New Roman"/>
          <w:sz w:val="28"/>
          <w:szCs w:val="28"/>
        </w:rPr>
        <w:t>233,2</w:t>
      </w:r>
      <w:r w:rsidR="00CE09F7" w:rsidRPr="00162FD4">
        <w:rPr>
          <w:rFonts w:ascii="Times New Roman" w:eastAsia="Times New Roman" w:hAnsi="Times New Roman" w:cs="Times New Roman"/>
          <w:sz w:val="28"/>
          <w:szCs w:val="28"/>
        </w:rPr>
        <w:t xml:space="preserve"> тыс.руб., что составило </w:t>
      </w:r>
      <w:r w:rsidR="00F061E7">
        <w:rPr>
          <w:rFonts w:ascii="Times New Roman" w:eastAsia="Times New Roman" w:hAnsi="Times New Roman" w:cs="Times New Roman"/>
          <w:sz w:val="28"/>
          <w:szCs w:val="28"/>
        </w:rPr>
        <w:t>67,1</w:t>
      </w:r>
      <w:r w:rsidR="00CE09F7" w:rsidRPr="00162FD4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CE09F7" w:rsidRPr="00162FD4" w:rsidRDefault="00CE09F7" w:rsidP="00E2410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- межбюджетные трансферты - 421,7 тыс.руб., поступило </w:t>
      </w:r>
      <w:r w:rsidR="00F061E7">
        <w:rPr>
          <w:rFonts w:ascii="Times New Roman" w:eastAsia="Times New Roman" w:hAnsi="Times New Roman" w:cs="Times New Roman"/>
          <w:sz w:val="28"/>
          <w:szCs w:val="28"/>
        </w:rPr>
        <w:t xml:space="preserve">418,8 тыс.руб., </w:t>
      </w:r>
      <w:r w:rsidR="00F061E7" w:rsidRPr="00162FD4">
        <w:rPr>
          <w:rFonts w:ascii="Times New Roman" w:eastAsia="Times New Roman" w:hAnsi="Times New Roman" w:cs="Times New Roman"/>
          <w:sz w:val="28"/>
          <w:szCs w:val="28"/>
        </w:rPr>
        <w:t xml:space="preserve">что составило </w:t>
      </w:r>
      <w:r w:rsidR="00F061E7">
        <w:rPr>
          <w:rFonts w:ascii="Times New Roman" w:eastAsia="Times New Roman" w:hAnsi="Times New Roman" w:cs="Times New Roman"/>
          <w:sz w:val="28"/>
          <w:szCs w:val="28"/>
        </w:rPr>
        <w:t>99,3</w:t>
      </w:r>
      <w:r w:rsidR="00F061E7" w:rsidRPr="00162FD4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CE09F7" w:rsidRPr="00162FD4" w:rsidRDefault="00CE09F7" w:rsidP="00E2410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- иные межбюджетные трансферты, передаваемые бюджетам сельских поселений на осуществление полномочий "Организация в границах поселения водоснабжения, водоотведения населения, в пределах полномочий, установленных законодательством Российской Федерации" - 217,00 тыс.руб., фактическое поступление </w:t>
      </w:r>
      <w:r w:rsidR="00F061E7">
        <w:rPr>
          <w:rFonts w:ascii="Times New Roman" w:eastAsia="Times New Roman" w:hAnsi="Times New Roman" w:cs="Times New Roman"/>
          <w:sz w:val="28"/>
          <w:szCs w:val="28"/>
        </w:rPr>
        <w:t>196,7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 тыс.руб., что составило </w:t>
      </w:r>
      <w:r w:rsidR="00F061E7">
        <w:rPr>
          <w:rFonts w:ascii="Times New Roman" w:eastAsia="Times New Roman" w:hAnsi="Times New Roman" w:cs="Times New Roman"/>
          <w:sz w:val="28"/>
          <w:szCs w:val="28"/>
        </w:rPr>
        <w:t>90,7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CE09F7" w:rsidRPr="00162FD4" w:rsidRDefault="00CE09F7" w:rsidP="00E2410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- межбюджетные трансферты на осуществление дорожной деятельности 96,3 тыс.руб., фактическое поступление </w:t>
      </w:r>
      <w:r w:rsidR="00F061E7">
        <w:rPr>
          <w:rFonts w:ascii="Times New Roman" w:eastAsia="Times New Roman" w:hAnsi="Times New Roman" w:cs="Times New Roman"/>
          <w:sz w:val="28"/>
          <w:szCs w:val="28"/>
        </w:rPr>
        <w:t>77,7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 тыс.руб., что составило </w:t>
      </w:r>
      <w:r w:rsidR="00F061E7">
        <w:rPr>
          <w:rFonts w:ascii="Times New Roman" w:eastAsia="Times New Roman" w:hAnsi="Times New Roman" w:cs="Times New Roman"/>
          <w:sz w:val="28"/>
          <w:szCs w:val="28"/>
        </w:rPr>
        <w:t>80,7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973ADE" w:rsidRDefault="00973ADE" w:rsidP="00E2410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973ADE" w:rsidRPr="00973ADE" w:rsidRDefault="00973ADE" w:rsidP="00E241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73A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Расходы</w:t>
      </w:r>
    </w:p>
    <w:p w:rsidR="00973ADE" w:rsidRDefault="00973ADE" w:rsidP="00E241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F061E7" w:rsidRDefault="006B3587" w:rsidP="00E24100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 xml:space="preserve"> </w:t>
      </w:r>
      <w:r w:rsidRPr="006B35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За истекший период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2024 года заключено</w:t>
      </w:r>
      <w:r w:rsidR="00F061E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6B3587" w:rsidRPr="006B3587" w:rsidRDefault="00F061E7" w:rsidP="00E241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1. </w:t>
      </w:r>
      <w:r w:rsidR="006B35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договоров</w:t>
      </w:r>
      <w:r w:rsidR="006B3587" w:rsidRPr="006B3587">
        <w:rPr>
          <w:rFonts w:ascii="Times New Roman" w:hAnsi="Times New Roman" w:cs="Times New Roman"/>
          <w:sz w:val="32"/>
          <w:szCs w:val="32"/>
        </w:rPr>
        <w:t xml:space="preserve"> </w:t>
      </w:r>
      <w:r w:rsidR="006B3587" w:rsidRPr="006B3587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>5 840 960, 84 руб.</w:t>
      </w:r>
      <w:r w:rsidR="006B3587">
        <w:rPr>
          <w:rFonts w:ascii="Times New Roman" w:hAnsi="Times New Roman" w:cs="Times New Roman"/>
          <w:sz w:val="28"/>
          <w:szCs w:val="28"/>
        </w:rPr>
        <w:t>:</w:t>
      </w:r>
    </w:p>
    <w:p w:rsidR="006B3587" w:rsidRPr="002B789B" w:rsidRDefault="006B3587" w:rsidP="00E241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789B">
        <w:rPr>
          <w:rFonts w:ascii="Times New Roman" w:hAnsi="Times New Roman" w:cs="Times New Roman"/>
          <w:sz w:val="28"/>
          <w:szCs w:val="28"/>
        </w:rPr>
        <w:t xml:space="preserve">- на содержание администрации ( электроэнергия, связь, интернет, канцтовары, сопровождение сайта, УРМ, вывоз ТКО) - </w:t>
      </w:r>
      <w:r w:rsidR="002B789B" w:rsidRPr="002B789B">
        <w:rPr>
          <w:rFonts w:ascii="Times New Roman" w:hAnsi="Times New Roman" w:cs="Times New Roman"/>
          <w:sz w:val="28"/>
          <w:szCs w:val="28"/>
        </w:rPr>
        <w:t>642271,25</w:t>
      </w:r>
      <w:r w:rsidRPr="002B789B">
        <w:rPr>
          <w:rFonts w:ascii="Times New Roman" w:hAnsi="Times New Roman" w:cs="Times New Roman"/>
          <w:sz w:val="28"/>
          <w:szCs w:val="28"/>
        </w:rPr>
        <w:t xml:space="preserve"> руб.</w:t>
      </w:r>
      <w:r w:rsidR="00973ADE" w:rsidRPr="002B789B">
        <w:rPr>
          <w:rFonts w:ascii="Times New Roman" w:hAnsi="Times New Roman" w:cs="Times New Roman"/>
          <w:sz w:val="28"/>
          <w:szCs w:val="28"/>
        </w:rPr>
        <w:t>;</w:t>
      </w:r>
    </w:p>
    <w:p w:rsidR="006B3587" w:rsidRPr="002B789B" w:rsidRDefault="006B3587" w:rsidP="00E241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789B">
        <w:rPr>
          <w:rFonts w:ascii="Times New Roman" w:hAnsi="Times New Roman" w:cs="Times New Roman"/>
          <w:sz w:val="28"/>
          <w:szCs w:val="28"/>
        </w:rPr>
        <w:t xml:space="preserve">- на зимнее содержание дорог (очистка от снега и посыпка </w:t>
      </w:r>
      <w:proofErr w:type="spellStart"/>
      <w:r w:rsidRPr="002B789B">
        <w:rPr>
          <w:rFonts w:ascii="Times New Roman" w:hAnsi="Times New Roman" w:cs="Times New Roman"/>
          <w:sz w:val="28"/>
          <w:szCs w:val="28"/>
        </w:rPr>
        <w:t>пескосоляной</w:t>
      </w:r>
      <w:proofErr w:type="spellEnd"/>
      <w:r w:rsidRPr="002B789B">
        <w:rPr>
          <w:rFonts w:ascii="Times New Roman" w:hAnsi="Times New Roman" w:cs="Times New Roman"/>
          <w:sz w:val="28"/>
          <w:szCs w:val="28"/>
        </w:rPr>
        <w:t xml:space="preserve"> смесью) - </w:t>
      </w:r>
      <w:r w:rsidR="002B789B" w:rsidRPr="002B789B">
        <w:rPr>
          <w:rFonts w:ascii="Times New Roman" w:hAnsi="Times New Roman" w:cs="Times New Roman"/>
          <w:sz w:val="28"/>
          <w:szCs w:val="28"/>
        </w:rPr>
        <w:t>1024093,84</w:t>
      </w:r>
      <w:r w:rsidRPr="002B789B">
        <w:rPr>
          <w:rFonts w:ascii="Times New Roman" w:hAnsi="Times New Roman" w:cs="Times New Roman"/>
          <w:sz w:val="28"/>
          <w:szCs w:val="28"/>
        </w:rPr>
        <w:t xml:space="preserve"> руб.</w:t>
      </w:r>
      <w:r w:rsidR="00973ADE" w:rsidRPr="002B789B">
        <w:rPr>
          <w:rFonts w:ascii="Times New Roman" w:hAnsi="Times New Roman" w:cs="Times New Roman"/>
          <w:sz w:val="28"/>
          <w:szCs w:val="28"/>
        </w:rPr>
        <w:t>;</w:t>
      </w:r>
    </w:p>
    <w:p w:rsidR="006B3587" w:rsidRPr="002B789B" w:rsidRDefault="006B3587" w:rsidP="00E241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789B">
        <w:rPr>
          <w:rFonts w:ascii="Times New Roman" w:hAnsi="Times New Roman" w:cs="Times New Roman"/>
          <w:sz w:val="28"/>
          <w:szCs w:val="28"/>
        </w:rPr>
        <w:t xml:space="preserve">- на уличное освещение (электричество, оборудование, работы) - </w:t>
      </w:r>
      <w:r w:rsidR="002B789B" w:rsidRPr="002B789B">
        <w:rPr>
          <w:rFonts w:ascii="Times New Roman" w:hAnsi="Times New Roman" w:cs="Times New Roman"/>
          <w:sz w:val="28"/>
          <w:szCs w:val="28"/>
        </w:rPr>
        <w:t>678806,24</w:t>
      </w:r>
      <w:r w:rsidR="00973ADE" w:rsidRPr="002B789B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6B3587" w:rsidRPr="002B789B" w:rsidRDefault="006B3587" w:rsidP="00E241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789B">
        <w:rPr>
          <w:rFonts w:ascii="Times New Roman" w:hAnsi="Times New Roman" w:cs="Times New Roman"/>
          <w:sz w:val="28"/>
          <w:szCs w:val="28"/>
        </w:rPr>
        <w:t xml:space="preserve">- на летнее содержание </w:t>
      </w:r>
      <w:proofErr w:type="spellStart"/>
      <w:r w:rsidRPr="002B789B">
        <w:rPr>
          <w:rFonts w:ascii="Times New Roman" w:hAnsi="Times New Roman" w:cs="Times New Roman"/>
          <w:sz w:val="28"/>
          <w:szCs w:val="28"/>
        </w:rPr>
        <w:t>автом.дорог</w:t>
      </w:r>
      <w:proofErr w:type="spellEnd"/>
      <w:r w:rsidRPr="002B789B">
        <w:rPr>
          <w:rFonts w:ascii="Times New Roman" w:hAnsi="Times New Roman" w:cs="Times New Roman"/>
          <w:sz w:val="28"/>
          <w:szCs w:val="28"/>
        </w:rPr>
        <w:t xml:space="preserve"> - </w:t>
      </w:r>
      <w:r w:rsidR="002B789B" w:rsidRPr="002B789B">
        <w:rPr>
          <w:rFonts w:ascii="Times New Roman" w:hAnsi="Times New Roman" w:cs="Times New Roman"/>
          <w:sz w:val="28"/>
          <w:szCs w:val="28"/>
        </w:rPr>
        <w:t>2379145</w:t>
      </w:r>
      <w:r w:rsidRPr="002B789B">
        <w:rPr>
          <w:rFonts w:ascii="Times New Roman" w:hAnsi="Times New Roman" w:cs="Times New Roman"/>
          <w:sz w:val="28"/>
          <w:szCs w:val="28"/>
        </w:rPr>
        <w:t>,</w:t>
      </w:r>
      <w:r w:rsidR="002B789B" w:rsidRPr="002B789B">
        <w:rPr>
          <w:rFonts w:ascii="Times New Roman" w:hAnsi="Times New Roman" w:cs="Times New Roman"/>
          <w:sz w:val="28"/>
          <w:szCs w:val="28"/>
        </w:rPr>
        <w:t>21</w:t>
      </w:r>
      <w:r w:rsidRPr="002B789B">
        <w:rPr>
          <w:rFonts w:ascii="Times New Roman" w:hAnsi="Times New Roman" w:cs="Times New Roman"/>
          <w:sz w:val="28"/>
          <w:szCs w:val="28"/>
        </w:rPr>
        <w:t xml:space="preserve"> </w:t>
      </w:r>
      <w:r w:rsidR="00973ADE" w:rsidRPr="002B789B">
        <w:rPr>
          <w:rFonts w:ascii="Times New Roman" w:hAnsi="Times New Roman" w:cs="Times New Roman"/>
          <w:sz w:val="28"/>
          <w:szCs w:val="28"/>
        </w:rPr>
        <w:t>руб.;</w:t>
      </w:r>
    </w:p>
    <w:p w:rsidR="006B3587" w:rsidRPr="002B789B" w:rsidRDefault="006B3587" w:rsidP="00E241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789B">
        <w:rPr>
          <w:rFonts w:ascii="Times New Roman" w:hAnsi="Times New Roman" w:cs="Times New Roman"/>
          <w:sz w:val="28"/>
          <w:szCs w:val="28"/>
        </w:rPr>
        <w:t>-на экспертизу ЛСР по контракту - 20 000,00</w:t>
      </w:r>
      <w:r w:rsidR="00973ADE" w:rsidRPr="002B789B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2B789B" w:rsidRPr="002B789B" w:rsidRDefault="002B789B" w:rsidP="00E241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789B">
        <w:rPr>
          <w:rFonts w:ascii="Times New Roman" w:hAnsi="Times New Roman" w:cs="Times New Roman"/>
          <w:sz w:val="28"/>
          <w:szCs w:val="28"/>
        </w:rPr>
        <w:t xml:space="preserve">- строительный контроль выполненных работ в рамках контракта  - 188003,60 </w:t>
      </w:r>
      <w:proofErr w:type="spellStart"/>
      <w:r w:rsidRPr="002B789B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2B789B">
        <w:rPr>
          <w:rFonts w:ascii="Times New Roman" w:hAnsi="Times New Roman" w:cs="Times New Roman"/>
          <w:sz w:val="28"/>
          <w:szCs w:val="28"/>
        </w:rPr>
        <w:t>;</w:t>
      </w:r>
    </w:p>
    <w:p w:rsidR="006B3587" w:rsidRPr="002B789B" w:rsidRDefault="006B3587" w:rsidP="00E241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789B">
        <w:rPr>
          <w:rFonts w:ascii="Times New Roman" w:hAnsi="Times New Roman" w:cs="Times New Roman"/>
          <w:sz w:val="28"/>
          <w:szCs w:val="28"/>
        </w:rPr>
        <w:t>- на благоустройство (подготовка памятников к 9 мая) краска 40110 + стенды 9677 = 49787.00</w:t>
      </w:r>
      <w:r w:rsidR="00973ADE" w:rsidRPr="002B789B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2B789B" w:rsidRPr="002B789B" w:rsidRDefault="006B3587" w:rsidP="00E241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789B">
        <w:rPr>
          <w:rFonts w:ascii="Times New Roman" w:hAnsi="Times New Roman" w:cs="Times New Roman"/>
          <w:sz w:val="28"/>
          <w:szCs w:val="28"/>
        </w:rPr>
        <w:t xml:space="preserve">- закупка насосов в УЧХОЗ </w:t>
      </w:r>
      <w:r w:rsidR="002B789B" w:rsidRPr="002B789B">
        <w:rPr>
          <w:rFonts w:ascii="Times New Roman" w:hAnsi="Times New Roman" w:cs="Times New Roman"/>
          <w:sz w:val="28"/>
          <w:szCs w:val="28"/>
        </w:rPr>
        <w:t>3, колонок, гидрантов, комплектующих к водопроводным сетям</w:t>
      </w:r>
      <w:r w:rsidRPr="002B789B">
        <w:rPr>
          <w:rFonts w:ascii="Times New Roman" w:hAnsi="Times New Roman" w:cs="Times New Roman"/>
          <w:sz w:val="28"/>
          <w:szCs w:val="28"/>
        </w:rPr>
        <w:t xml:space="preserve"> </w:t>
      </w:r>
      <w:r w:rsidR="002B789B" w:rsidRPr="002B789B">
        <w:rPr>
          <w:rFonts w:ascii="Times New Roman" w:hAnsi="Times New Roman" w:cs="Times New Roman"/>
          <w:sz w:val="28"/>
          <w:szCs w:val="28"/>
        </w:rPr>
        <w:t>- 858314,00</w:t>
      </w:r>
      <w:r w:rsidR="00973ADE" w:rsidRPr="002B789B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6B3587" w:rsidRPr="002B789B" w:rsidRDefault="006B3587" w:rsidP="00E241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789B">
        <w:rPr>
          <w:rFonts w:ascii="Times New Roman" w:hAnsi="Times New Roman" w:cs="Times New Roman"/>
          <w:sz w:val="28"/>
          <w:szCs w:val="28"/>
        </w:rPr>
        <w:t xml:space="preserve">- Зона санитарной охраны </w:t>
      </w:r>
      <w:proofErr w:type="spellStart"/>
      <w:r w:rsidRPr="002B789B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2B789B">
        <w:rPr>
          <w:rFonts w:ascii="Times New Roman" w:hAnsi="Times New Roman" w:cs="Times New Roman"/>
          <w:sz w:val="28"/>
          <w:szCs w:val="28"/>
        </w:rPr>
        <w:t xml:space="preserve"> - 196674,00</w:t>
      </w:r>
      <w:r w:rsidR="00973ADE" w:rsidRPr="002B789B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2B789B" w:rsidRPr="002B789B" w:rsidRDefault="002B789B" w:rsidP="00E241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789B">
        <w:rPr>
          <w:rFonts w:ascii="Times New Roman" w:hAnsi="Times New Roman" w:cs="Times New Roman"/>
          <w:sz w:val="28"/>
          <w:szCs w:val="28"/>
        </w:rPr>
        <w:t>- аренда опор ЛЭП для размещения фонарей уличного освещения - 74789,57 руб.;</w:t>
      </w:r>
    </w:p>
    <w:p w:rsidR="002B789B" w:rsidRPr="002B789B" w:rsidRDefault="002B789B" w:rsidP="00E241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789B">
        <w:rPr>
          <w:rFonts w:ascii="Times New Roman" w:hAnsi="Times New Roman" w:cs="Times New Roman"/>
          <w:sz w:val="28"/>
          <w:szCs w:val="28"/>
        </w:rPr>
        <w:t xml:space="preserve">- выполнено кадастровых работ на земельные участки и здания КНС ул.Строителей и Помещения каптажа в Учхозе - 46 000,00 </w:t>
      </w:r>
      <w:proofErr w:type="spellStart"/>
      <w:r w:rsidRPr="002B789B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2B789B">
        <w:rPr>
          <w:rFonts w:ascii="Times New Roman" w:hAnsi="Times New Roman" w:cs="Times New Roman"/>
          <w:sz w:val="28"/>
          <w:szCs w:val="28"/>
        </w:rPr>
        <w:t>;</w:t>
      </w:r>
    </w:p>
    <w:p w:rsidR="002B789B" w:rsidRPr="002B789B" w:rsidRDefault="002B789B" w:rsidP="00E241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789B">
        <w:rPr>
          <w:rFonts w:ascii="Times New Roman" w:hAnsi="Times New Roman" w:cs="Times New Roman"/>
          <w:sz w:val="28"/>
          <w:szCs w:val="28"/>
        </w:rPr>
        <w:t>- проведены работы по актуализации схемы водоснабжения Терсинского МО - 32 000,00 руб.</w:t>
      </w:r>
    </w:p>
    <w:p w:rsidR="006B3587" w:rsidRPr="00973ADE" w:rsidRDefault="006B3587" w:rsidP="00E241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3587">
        <w:rPr>
          <w:rFonts w:ascii="Times New Roman" w:hAnsi="Times New Roman" w:cs="Times New Roman"/>
          <w:sz w:val="28"/>
          <w:szCs w:val="28"/>
        </w:rPr>
        <w:t xml:space="preserve">Из них оплачено </w:t>
      </w:r>
      <w:r w:rsidR="00F061E7">
        <w:rPr>
          <w:rFonts w:ascii="Times New Roman" w:hAnsi="Times New Roman" w:cs="Times New Roman"/>
          <w:sz w:val="28"/>
          <w:szCs w:val="28"/>
        </w:rPr>
        <w:t>5</w:t>
      </w:r>
      <w:r w:rsidR="001E4125">
        <w:rPr>
          <w:rFonts w:ascii="Times New Roman" w:hAnsi="Times New Roman" w:cs="Times New Roman"/>
          <w:sz w:val="28"/>
          <w:szCs w:val="28"/>
        </w:rPr>
        <w:t> 900 000,00</w:t>
      </w:r>
      <w:r w:rsidRPr="006B3587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6B3587" w:rsidRDefault="00F061E7" w:rsidP="00E24100">
      <w:pPr>
        <w:pStyle w:val="a5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61E7">
        <w:rPr>
          <w:rFonts w:ascii="Times New Roman" w:eastAsia="Times New Roman" w:hAnsi="Times New Roman" w:cs="Times New Roman"/>
          <w:bCs/>
          <w:sz w:val="28"/>
          <w:szCs w:val="28"/>
        </w:rPr>
        <w:t xml:space="preserve">2. Заключено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два </w:t>
      </w:r>
      <w:r w:rsidRPr="00F061E7">
        <w:rPr>
          <w:rFonts w:ascii="Times New Roman" w:eastAsia="Times New Roman" w:hAnsi="Times New Roman" w:cs="Times New Roman"/>
          <w:bCs/>
          <w:sz w:val="28"/>
          <w:szCs w:val="28"/>
        </w:rPr>
        <w:t>контракт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F061E7">
        <w:rPr>
          <w:rFonts w:ascii="Times New Roman" w:eastAsia="Times New Roman" w:hAnsi="Times New Roman" w:cs="Times New Roman"/>
          <w:bCs/>
          <w:sz w:val="28"/>
          <w:szCs w:val="28"/>
        </w:rPr>
        <w:t xml:space="preserve">: Ремонт участков автомобильных дорог общего пользования местного значения по ул. Ленина, Пролетарская А, Строителей в </w:t>
      </w:r>
      <w:proofErr w:type="spellStart"/>
      <w:r w:rsidRPr="00F061E7">
        <w:rPr>
          <w:rFonts w:ascii="Times New Roman" w:eastAsia="Times New Roman" w:hAnsi="Times New Roman" w:cs="Times New Roman"/>
          <w:bCs/>
          <w:sz w:val="28"/>
          <w:szCs w:val="28"/>
        </w:rPr>
        <w:t>с.Терса</w:t>
      </w:r>
      <w:proofErr w:type="spellEnd"/>
      <w:r w:rsidRPr="00F061E7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Вольского района Саратовской области на сумму 8 785 215,00 руб. и Замена сетей водопровода, устройство новых сетей с установкой колодцев, ремонт каптажей на территории Терсинского МО ВМР 8338530, на общую сумму 17696400,00 руб. оплачено 11 286 774,00 руб.</w:t>
      </w:r>
    </w:p>
    <w:p w:rsidR="00E24100" w:rsidRDefault="00E24100" w:rsidP="00E24100">
      <w:pPr>
        <w:pStyle w:val="a5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F4F55" w:rsidRDefault="001F4F55" w:rsidP="00E24100">
      <w:pPr>
        <w:pStyle w:val="a5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62F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Благоустройство</w:t>
      </w:r>
    </w:p>
    <w:p w:rsidR="00162FD4" w:rsidRPr="00162FD4" w:rsidRDefault="00162FD4" w:rsidP="00E24100">
      <w:pPr>
        <w:pStyle w:val="a5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F4F55" w:rsidRPr="00162FD4" w:rsidRDefault="00740648" w:rsidP="00E241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FD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F4F55" w:rsidRPr="00162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4E59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апреле - мае</w:t>
      </w:r>
      <w:r w:rsidR="003F3D35" w:rsidRPr="00162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47B4">
        <w:rPr>
          <w:rFonts w:ascii="Times New Roman" w:eastAsia="Times New Roman" w:hAnsi="Times New Roman" w:cs="Times New Roman"/>
          <w:color w:val="000000"/>
          <w:sz w:val="28"/>
          <w:szCs w:val="28"/>
        </w:rPr>
        <w:t>и сентябр</w:t>
      </w:r>
      <w:r w:rsidR="00F9084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847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октябр</w:t>
      </w:r>
      <w:r w:rsidR="00F9084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847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4F55" w:rsidRPr="00162FD4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3F3D35" w:rsidRPr="00162FD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1F4F55" w:rsidRPr="00162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3F3D35" w:rsidRPr="00162FD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F4F55" w:rsidRPr="00162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населенных пунктах </w:t>
      </w:r>
      <w:r w:rsidR="000614F9" w:rsidRPr="00162FD4">
        <w:rPr>
          <w:rFonts w:ascii="Times New Roman" w:eastAsia="Times New Roman" w:hAnsi="Times New Roman" w:cs="Times New Roman"/>
          <w:color w:val="000000"/>
          <w:sz w:val="28"/>
          <w:szCs w:val="28"/>
        </w:rPr>
        <w:t>Терсинского</w:t>
      </w:r>
      <w:r w:rsidR="001F4F55" w:rsidRPr="00162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пров</w:t>
      </w:r>
      <w:r w:rsidRPr="00162FD4">
        <w:rPr>
          <w:rFonts w:ascii="Times New Roman" w:eastAsia="Times New Roman" w:hAnsi="Times New Roman" w:cs="Times New Roman"/>
          <w:color w:val="000000"/>
          <w:sz w:val="28"/>
          <w:szCs w:val="28"/>
        </w:rPr>
        <w:t>одились</w:t>
      </w:r>
      <w:r w:rsidR="001F4F55" w:rsidRPr="00162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субботник</w:t>
      </w:r>
      <w:r w:rsidRPr="00162FD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F4F55" w:rsidRPr="00162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40648" w:rsidRPr="00162FD4" w:rsidRDefault="001F4F55" w:rsidP="00E24100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FD4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работы по благоустройству, содержанию территории поселения организуются адм</w:t>
      </w:r>
      <w:r w:rsidR="00F744EA" w:rsidRPr="00162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инистрацией, </w:t>
      </w:r>
      <w:r w:rsidRPr="00162FD4"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юридически</w:t>
      </w:r>
      <w:r w:rsidR="00F744EA" w:rsidRPr="00162FD4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162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</w:t>
      </w:r>
      <w:r w:rsidR="00F744EA" w:rsidRPr="00162FD4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162FD4">
        <w:rPr>
          <w:rFonts w:ascii="Times New Roman" w:eastAsia="Times New Roman" w:hAnsi="Times New Roman" w:cs="Times New Roman"/>
          <w:color w:val="000000"/>
          <w:sz w:val="28"/>
          <w:szCs w:val="28"/>
        </w:rPr>
        <w:t>, жител</w:t>
      </w:r>
      <w:r w:rsidR="00F744EA" w:rsidRPr="00162FD4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Pr="00162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 и школьни</w:t>
      </w:r>
      <w:r w:rsidR="00F744EA" w:rsidRPr="00162FD4">
        <w:rPr>
          <w:rFonts w:ascii="Times New Roman" w:eastAsia="Times New Roman" w:hAnsi="Times New Roman" w:cs="Times New Roman"/>
          <w:color w:val="000000"/>
          <w:sz w:val="28"/>
          <w:szCs w:val="28"/>
        </w:rPr>
        <w:t>ками</w:t>
      </w:r>
      <w:r w:rsidRPr="00162FD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40648" w:rsidRPr="00162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40648" w:rsidRPr="00162FD4" w:rsidRDefault="00740648" w:rsidP="00E24100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2F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целях обеспечения противопожарной безопасности регулярно, проводится опашка, покос сорной растительности.</w:t>
      </w:r>
    </w:p>
    <w:p w:rsidR="003B18CE" w:rsidRDefault="00740648" w:rsidP="00E2410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FD4">
        <w:rPr>
          <w:rFonts w:ascii="Times New Roman" w:eastAsia="Times New Roman" w:hAnsi="Times New Roman" w:cs="Times New Roman"/>
          <w:sz w:val="28"/>
          <w:szCs w:val="28"/>
        </w:rPr>
        <w:t>В весенний период</w:t>
      </w:r>
      <w:r w:rsidR="001F4F55" w:rsidRPr="00162F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09A4" w:rsidRPr="00162FD4">
        <w:rPr>
          <w:rFonts w:ascii="Times New Roman" w:eastAsia="Times New Roman" w:hAnsi="Times New Roman" w:cs="Times New Roman"/>
          <w:sz w:val="28"/>
          <w:szCs w:val="28"/>
        </w:rPr>
        <w:t>проведены работы</w:t>
      </w:r>
      <w:r w:rsidRPr="00162FD4">
        <w:rPr>
          <w:rFonts w:ascii="Times New Roman" w:hAnsi="Times New Roman" w:cs="Times New Roman"/>
          <w:sz w:val="28"/>
          <w:szCs w:val="28"/>
        </w:rPr>
        <w:t xml:space="preserve"> по </w:t>
      </w:r>
      <w:r w:rsidR="0095010A" w:rsidRPr="00162FD4">
        <w:rPr>
          <w:rFonts w:ascii="Times New Roman" w:hAnsi="Times New Roman" w:cs="Times New Roman"/>
          <w:sz w:val="28"/>
          <w:szCs w:val="28"/>
        </w:rPr>
        <w:t>косметическ</w:t>
      </w:r>
      <w:r w:rsidRPr="00162FD4">
        <w:rPr>
          <w:rFonts w:ascii="Times New Roman" w:hAnsi="Times New Roman" w:cs="Times New Roman"/>
          <w:sz w:val="28"/>
          <w:szCs w:val="28"/>
        </w:rPr>
        <w:t>ому</w:t>
      </w:r>
      <w:r w:rsidR="0095010A" w:rsidRPr="00162FD4">
        <w:rPr>
          <w:rFonts w:ascii="Times New Roman" w:hAnsi="Times New Roman" w:cs="Times New Roman"/>
          <w:sz w:val="28"/>
          <w:szCs w:val="28"/>
        </w:rPr>
        <w:t xml:space="preserve"> ремонт</w:t>
      </w:r>
      <w:r w:rsidRPr="00162FD4">
        <w:rPr>
          <w:rFonts w:ascii="Times New Roman" w:hAnsi="Times New Roman" w:cs="Times New Roman"/>
          <w:sz w:val="28"/>
          <w:szCs w:val="28"/>
        </w:rPr>
        <w:t>у</w:t>
      </w:r>
      <w:r w:rsidR="0095010A" w:rsidRPr="00162FD4">
        <w:rPr>
          <w:rFonts w:ascii="Times New Roman" w:hAnsi="Times New Roman" w:cs="Times New Roman"/>
          <w:sz w:val="28"/>
          <w:szCs w:val="28"/>
        </w:rPr>
        <w:t xml:space="preserve">  </w:t>
      </w:r>
      <w:r w:rsidRPr="00162FD4">
        <w:rPr>
          <w:rFonts w:ascii="Times New Roman" w:hAnsi="Times New Roman" w:cs="Times New Roman"/>
          <w:sz w:val="28"/>
          <w:szCs w:val="28"/>
        </w:rPr>
        <w:t xml:space="preserve">всех </w:t>
      </w:r>
      <w:r w:rsidR="0095010A" w:rsidRPr="00162FD4">
        <w:rPr>
          <w:rFonts w:ascii="Times New Roman" w:hAnsi="Times New Roman" w:cs="Times New Roman"/>
          <w:sz w:val="28"/>
          <w:szCs w:val="28"/>
        </w:rPr>
        <w:t>памятник</w:t>
      </w:r>
      <w:r w:rsidR="002D53F9" w:rsidRPr="00162FD4">
        <w:rPr>
          <w:rFonts w:ascii="Times New Roman" w:hAnsi="Times New Roman" w:cs="Times New Roman"/>
          <w:sz w:val="28"/>
          <w:szCs w:val="28"/>
        </w:rPr>
        <w:t>ов, благоустройство территорий в районе памятников</w:t>
      </w:r>
      <w:r w:rsidRPr="00162FD4">
        <w:rPr>
          <w:rFonts w:ascii="Times New Roman" w:hAnsi="Times New Roman" w:cs="Times New Roman"/>
          <w:sz w:val="28"/>
          <w:szCs w:val="28"/>
        </w:rPr>
        <w:t>.</w:t>
      </w:r>
      <w:r w:rsidR="008A10AF">
        <w:rPr>
          <w:rFonts w:ascii="Times New Roman" w:hAnsi="Times New Roman" w:cs="Times New Roman"/>
          <w:sz w:val="28"/>
          <w:szCs w:val="28"/>
        </w:rPr>
        <w:t xml:space="preserve"> (было закуплено краски на 40,1 тыс.руб., и изготовлены стенды на сумму 9,6 тыс.руб.)</w:t>
      </w:r>
      <w:r w:rsidR="00A847B4">
        <w:rPr>
          <w:rFonts w:ascii="Times New Roman" w:hAnsi="Times New Roman" w:cs="Times New Roman"/>
          <w:sz w:val="28"/>
          <w:szCs w:val="28"/>
        </w:rPr>
        <w:t>, в осенний период проведены работы по благоустройству территории памятников.</w:t>
      </w:r>
      <w:r w:rsidR="008A10AF">
        <w:rPr>
          <w:rFonts w:ascii="Times New Roman" w:hAnsi="Times New Roman" w:cs="Times New Roman"/>
          <w:sz w:val="28"/>
          <w:szCs w:val="28"/>
        </w:rPr>
        <w:t xml:space="preserve">  </w:t>
      </w:r>
      <w:r w:rsidR="002D53F9" w:rsidRPr="00162F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8CE" w:rsidRPr="00162FD4" w:rsidRDefault="003B18CE" w:rsidP="003B18C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летний и осенний периоды проведены опиловка деревьев где это было необходимо и возможно произвести без привлечения специальной техники, силами администарции.</w:t>
      </w:r>
    </w:p>
    <w:p w:rsidR="00E24100" w:rsidRPr="00162FD4" w:rsidRDefault="00E24100" w:rsidP="00E241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готовится проектная документация для </w:t>
      </w:r>
      <w:r>
        <w:rPr>
          <w:rFonts w:ascii="Times New Roman" w:hAnsi="Times New Roman" w:cs="Times New Roman"/>
          <w:b/>
          <w:bCs/>
          <w:sz w:val="28"/>
          <w:szCs w:val="28"/>
        </w:rPr>
        <w:t>выдвижения</w:t>
      </w:r>
      <w:r w:rsidRPr="006D2B80">
        <w:rPr>
          <w:rFonts w:ascii="Times New Roman" w:hAnsi="Times New Roman" w:cs="Times New Roman"/>
          <w:b/>
          <w:bCs/>
          <w:sz w:val="28"/>
          <w:szCs w:val="28"/>
        </w:rPr>
        <w:t xml:space="preserve"> инициативного проекта </w:t>
      </w:r>
      <w:r w:rsidRPr="00303A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Pr="003646B8">
        <w:rPr>
          <w:rFonts w:ascii="Times New Roman" w:eastAsia="Calibri" w:hAnsi="Times New Roman" w:cs="Times New Roman"/>
          <w:b/>
          <w:sz w:val="28"/>
          <w:szCs w:val="28"/>
        </w:rPr>
        <w:t xml:space="preserve">Обустройство спортивной детской игровой площадки в </w:t>
      </w:r>
      <w:proofErr w:type="spellStart"/>
      <w:r w:rsidRPr="003646B8">
        <w:rPr>
          <w:rFonts w:ascii="Times New Roman" w:eastAsia="Calibri" w:hAnsi="Times New Roman" w:cs="Times New Roman"/>
          <w:b/>
          <w:sz w:val="28"/>
          <w:szCs w:val="28"/>
        </w:rPr>
        <w:t>с.Терса</w:t>
      </w:r>
      <w:proofErr w:type="spellEnd"/>
      <w:r w:rsidRPr="003646B8">
        <w:rPr>
          <w:rFonts w:ascii="Times New Roman" w:eastAsia="Calibri" w:hAnsi="Times New Roman" w:cs="Times New Roman"/>
          <w:b/>
          <w:sz w:val="28"/>
          <w:szCs w:val="28"/>
        </w:rPr>
        <w:t xml:space="preserve"> Вольского муниципального района Саратовской области</w:t>
      </w:r>
      <w:r w:rsidRPr="00303A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  <w:r w:rsidRPr="006D2B80">
        <w:rPr>
          <w:rFonts w:ascii="Times New Roman" w:hAnsi="Times New Roman" w:cs="Times New Roman"/>
          <w:b/>
          <w:bCs/>
          <w:sz w:val="28"/>
          <w:szCs w:val="28"/>
        </w:rPr>
        <w:t xml:space="preserve"> на участие в конкурсном отборе, с целью получения субсидии из областного бюджета на реализацию этого проекта</w:t>
      </w:r>
      <w:r w:rsidR="00945364">
        <w:rPr>
          <w:rFonts w:ascii="Times New Roman" w:hAnsi="Times New Roman" w:cs="Times New Roman"/>
          <w:b/>
          <w:bCs/>
          <w:sz w:val="28"/>
          <w:szCs w:val="28"/>
        </w:rPr>
        <w:t xml:space="preserve"> в 2025 году. </w:t>
      </w:r>
    </w:p>
    <w:p w:rsidR="00907820" w:rsidRPr="00162FD4" w:rsidRDefault="00907820" w:rsidP="00E24100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7820" w:rsidRDefault="00907820" w:rsidP="00E24100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2FD4">
        <w:rPr>
          <w:rFonts w:ascii="Times New Roman" w:eastAsia="Times New Roman" w:hAnsi="Times New Roman" w:cs="Times New Roman"/>
          <w:b/>
          <w:sz w:val="28"/>
          <w:szCs w:val="28"/>
        </w:rPr>
        <w:t>Дороги</w:t>
      </w:r>
      <w:r w:rsidR="001F4F55" w:rsidRPr="00162F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62FD4" w:rsidRPr="00162FD4" w:rsidRDefault="00162FD4" w:rsidP="00E24100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623D" w:rsidRPr="00162FD4" w:rsidRDefault="00907820" w:rsidP="00E241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2FD4">
        <w:rPr>
          <w:rFonts w:ascii="Times New Roman" w:hAnsi="Times New Roman" w:cs="Times New Roman"/>
          <w:sz w:val="28"/>
          <w:szCs w:val="28"/>
        </w:rPr>
        <w:t>В рамках реализации плана по осуществлению дорожной деятельности, за счет предоставленных из областного бюджета субсидий на осуществление дорожной деятельности на автомобильных дорогах общего пользования местного значения в границах населенных пунктов сельских поселений в 202</w:t>
      </w:r>
      <w:r w:rsidR="003F3D35" w:rsidRPr="00162FD4">
        <w:rPr>
          <w:rFonts w:ascii="Times New Roman" w:hAnsi="Times New Roman" w:cs="Times New Roman"/>
          <w:sz w:val="28"/>
          <w:szCs w:val="28"/>
        </w:rPr>
        <w:t>4</w:t>
      </w:r>
      <w:r w:rsidRPr="00162FD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B5E25" w:rsidRPr="00162FD4">
        <w:rPr>
          <w:rFonts w:ascii="Times New Roman" w:eastAsia="Times New Roman" w:hAnsi="Times New Roman" w:cs="Times New Roman"/>
          <w:sz w:val="28"/>
          <w:szCs w:val="28"/>
        </w:rPr>
        <w:t xml:space="preserve">проведен ремонт участков автомобильных дорог общего пользования местного значения по ул. Ленина, ул.Пролетарская (дома с литером «А»), ул.Строителей в </w:t>
      </w:r>
      <w:proofErr w:type="spellStart"/>
      <w:r w:rsidR="00BB5E25" w:rsidRPr="00162FD4">
        <w:rPr>
          <w:rFonts w:ascii="Times New Roman" w:eastAsia="Times New Roman" w:hAnsi="Times New Roman" w:cs="Times New Roman"/>
          <w:sz w:val="28"/>
          <w:szCs w:val="28"/>
        </w:rPr>
        <w:t>с.Терса</w:t>
      </w:r>
      <w:proofErr w:type="spellEnd"/>
      <w:r w:rsidR="00BB5E25" w:rsidRPr="00162FD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BB5E25" w:rsidRPr="00162FD4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BB5E25" w:rsidRPr="00162FD4">
        <w:rPr>
          <w:rFonts w:ascii="Times New Roman" w:eastAsia="Times New Roman" w:hAnsi="Times New Roman" w:cs="Times New Roman"/>
          <w:sz w:val="28"/>
          <w:szCs w:val="28"/>
        </w:rPr>
        <w:t>=6400,00 кв.м)</w:t>
      </w:r>
      <w:r w:rsidRPr="00162F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B5E25" w:rsidRPr="00162F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сумму 8 785, 22 тыс.руб., </w:t>
      </w:r>
      <w:r w:rsidRPr="00162FD4">
        <w:rPr>
          <w:rFonts w:ascii="Times New Roman" w:hAnsi="Times New Roman" w:cs="Times New Roman"/>
          <w:sz w:val="28"/>
          <w:szCs w:val="28"/>
          <w:shd w:val="clear" w:color="auto" w:fill="FFFFFF"/>
        </w:rPr>
        <w:t>(из расчета 3,0 тыс.рублей на каждого зарегистрированного жителя поселения)</w:t>
      </w:r>
      <w:r w:rsidR="00A2623D" w:rsidRPr="00162FD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07820" w:rsidRPr="00162FD4" w:rsidRDefault="00BB5E25" w:rsidP="00E241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2F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623D" w:rsidRPr="00162FD4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162F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результатам аукционных мероприятий образовалась экономия в сумме </w:t>
      </w:r>
      <w:r w:rsidR="00A2623D" w:rsidRPr="00162F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135875,0 рублей, на которые выполнены работы </w:t>
      </w:r>
      <w:r w:rsidR="00A2623D" w:rsidRPr="00162FD4">
        <w:rPr>
          <w:rFonts w:ascii="Times New Roman" w:hAnsi="Times New Roman" w:cs="Times New Roman"/>
          <w:sz w:val="28"/>
          <w:szCs w:val="28"/>
        </w:rPr>
        <w:t>по</w:t>
      </w:r>
      <w:r w:rsidR="00C16989" w:rsidRPr="00162FD4">
        <w:rPr>
          <w:rFonts w:ascii="Times New Roman" w:hAnsi="Times New Roman" w:cs="Times New Roman"/>
          <w:sz w:val="28"/>
          <w:szCs w:val="28"/>
        </w:rPr>
        <w:t xml:space="preserve"> сплошно</w:t>
      </w:r>
      <w:r w:rsidR="00A2623D" w:rsidRPr="00162FD4">
        <w:rPr>
          <w:rFonts w:ascii="Times New Roman" w:hAnsi="Times New Roman" w:cs="Times New Roman"/>
          <w:sz w:val="28"/>
          <w:szCs w:val="28"/>
        </w:rPr>
        <w:t>му</w:t>
      </w:r>
      <w:r w:rsidR="00C16989" w:rsidRPr="00162FD4">
        <w:rPr>
          <w:rFonts w:ascii="Times New Roman" w:hAnsi="Times New Roman" w:cs="Times New Roman"/>
          <w:sz w:val="28"/>
          <w:szCs w:val="28"/>
        </w:rPr>
        <w:t xml:space="preserve"> асфальтово</w:t>
      </w:r>
      <w:r w:rsidR="00A2623D" w:rsidRPr="00162FD4">
        <w:rPr>
          <w:rFonts w:ascii="Times New Roman" w:hAnsi="Times New Roman" w:cs="Times New Roman"/>
          <w:sz w:val="28"/>
          <w:szCs w:val="28"/>
        </w:rPr>
        <w:t>му</w:t>
      </w:r>
      <w:r w:rsidR="00C16989" w:rsidRPr="00162FD4">
        <w:rPr>
          <w:rFonts w:ascii="Times New Roman" w:hAnsi="Times New Roman" w:cs="Times New Roman"/>
          <w:sz w:val="28"/>
          <w:szCs w:val="28"/>
        </w:rPr>
        <w:t xml:space="preserve"> покрыти</w:t>
      </w:r>
      <w:r w:rsidR="00A2623D" w:rsidRPr="00162FD4">
        <w:rPr>
          <w:rFonts w:ascii="Times New Roman" w:hAnsi="Times New Roman" w:cs="Times New Roman"/>
          <w:sz w:val="28"/>
          <w:szCs w:val="28"/>
        </w:rPr>
        <w:t>ю</w:t>
      </w:r>
      <w:r w:rsidR="00C16989" w:rsidRPr="00162FD4">
        <w:rPr>
          <w:rFonts w:ascii="Times New Roman" w:hAnsi="Times New Roman" w:cs="Times New Roman"/>
          <w:sz w:val="28"/>
          <w:szCs w:val="28"/>
        </w:rPr>
        <w:t xml:space="preserve"> по ул.Строителей на сумму 100 000,00 руб.,</w:t>
      </w:r>
      <w:r w:rsidR="00A2623D" w:rsidRPr="00162F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C16989" w:rsidRPr="00162FD4">
        <w:rPr>
          <w:rFonts w:ascii="Times New Roman" w:hAnsi="Times New Roman" w:cs="Times New Roman"/>
          <w:sz w:val="28"/>
          <w:szCs w:val="28"/>
        </w:rPr>
        <w:t>ямочный ремонт по ул.Красный Октябрь на сумму 33875,00 руб.</w:t>
      </w:r>
      <w:r w:rsidR="00907820" w:rsidRPr="00162F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07820" w:rsidRDefault="00907820" w:rsidP="00E241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2FD4">
        <w:rPr>
          <w:rFonts w:ascii="Times New Roman" w:hAnsi="Times New Roman" w:cs="Times New Roman"/>
          <w:sz w:val="28"/>
          <w:szCs w:val="28"/>
        </w:rPr>
        <w:t xml:space="preserve">Помимо субсидий областного бюджета, в дорожном фонде муниципального образования, сформированном из акцизов на автомобильный бензин </w:t>
      </w:r>
      <w:r w:rsidR="00A075DC" w:rsidRPr="00162FD4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A2623D" w:rsidRPr="00162FD4">
        <w:rPr>
          <w:rFonts w:ascii="Times New Roman" w:hAnsi="Times New Roman" w:cs="Times New Roman"/>
          <w:color w:val="000000" w:themeColor="text1"/>
          <w:sz w:val="28"/>
          <w:szCs w:val="28"/>
        </w:rPr>
        <w:t>4212</w:t>
      </w:r>
      <w:r w:rsidRPr="00162FD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2623D" w:rsidRPr="00162FD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62FD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A075DC" w:rsidRPr="00162FD4">
        <w:rPr>
          <w:rFonts w:ascii="Times New Roman" w:hAnsi="Times New Roman" w:cs="Times New Roman"/>
          <w:sz w:val="28"/>
          <w:szCs w:val="28"/>
        </w:rPr>
        <w:t xml:space="preserve"> </w:t>
      </w:r>
      <w:r w:rsidR="00A2623D" w:rsidRPr="00162FD4">
        <w:rPr>
          <w:rFonts w:ascii="Times New Roman" w:hAnsi="Times New Roman" w:cs="Times New Roman"/>
          <w:sz w:val="28"/>
          <w:szCs w:val="28"/>
        </w:rPr>
        <w:t xml:space="preserve">и </w:t>
      </w:r>
      <w:r w:rsidR="00A075DC" w:rsidRPr="00162FD4">
        <w:rPr>
          <w:rFonts w:ascii="Times New Roman" w:hAnsi="Times New Roman" w:cs="Times New Roman"/>
          <w:sz w:val="28"/>
          <w:szCs w:val="28"/>
        </w:rPr>
        <w:t>межбюджетных трансфертов предоставляемых Вольским муниципальным районом на осуществление дорожной деятельности в отношении автомобильных дорог местного значения вне границ населенных пунктов Терсинского поселения в границах Вольского муниципального района</w:t>
      </w:r>
      <w:r w:rsidRPr="00162FD4">
        <w:rPr>
          <w:rFonts w:ascii="Times New Roman" w:hAnsi="Times New Roman" w:cs="Times New Roman"/>
          <w:sz w:val="28"/>
          <w:szCs w:val="28"/>
        </w:rPr>
        <w:t>, который направлен в 202</w:t>
      </w:r>
      <w:r w:rsidR="003F3D35" w:rsidRPr="00162FD4">
        <w:rPr>
          <w:rFonts w:ascii="Times New Roman" w:hAnsi="Times New Roman" w:cs="Times New Roman"/>
          <w:sz w:val="28"/>
          <w:szCs w:val="28"/>
        </w:rPr>
        <w:t>4</w:t>
      </w:r>
      <w:r w:rsidRPr="00162FD4">
        <w:rPr>
          <w:rFonts w:ascii="Times New Roman" w:hAnsi="Times New Roman" w:cs="Times New Roman"/>
          <w:sz w:val="28"/>
          <w:szCs w:val="28"/>
        </w:rPr>
        <w:t xml:space="preserve"> году на следующие мероприятия:</w:t>
      </w:r>
    </w:p>
    <w:p w:rsidR="00A765C5" w:rsidRPr="00162FD4" w:rsidRDefault="00A765C5" w:rsidP="00E241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оплату кредиторской задолженности 2023 года - 155609,8</w:t>
      </w:r>
      <w:r w:rsidR="00A3565A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A2623D" w:rsidRPr="00A765C5" w:rsidRDefault="00A2623D" w:rsidP="00E2410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5C5">
        <w:rPr>
          <w:rFonts w:ascii="Times New Roman" w:eastAsia="Times New Roman" w:hAnsi="Times New Roman" w:cs="Times New Roman"/>
          <w:sz w:val="28"/>
          <w:szCs w:val="28"/>
        </w:rPr>
        <w:t xml:space="preserve">- на зимнее содержание – </w:t>
      </w:r>
      <w:r w:rsidR="00A765C5" w:rsidRPr="00A765C5">
        <w:rPr>
          <w:rFonts w:ascii="Times New Roman" w:hAnsi="Times New Roman" w:cs="Times New Roman"/>
          <w:sz w:val="28"/>
          <w:szCs w:val="28"/>
        </w:rPr>
        <w:t>1 024 093,84 руб.</w:t>
      </w:r>
      <w:r w:rsidRPr="00A765C5">
        <w:rPr>
          <w:rFonts w:ascii="Times New Roman" w:eastAsia="Times New Roman" w:hAnsi="Times New Roman" w:cs="Times New Roman"/>
          <w:sz w:val="28"/>
          <w:szCs w:val="28"/>
        </w:rPr>
        <w:t xml:space="preserve"> (очистка автомобильных дорог от снега и посыпка </w:t>
      </w:r>
      <w:proofErr w:type="spellStart"/>
      <w:r w:rsidRPr="00A765C5">
        <w:rPr>
          <w:rFonts w:ascii="Times New Roman" w:eastAsia="Times New Roman" w:hAnsi="Times New Roman" w:cs="Times New Roman"/>
          <w:sz w:val="28"/>
          <w:szCs w:val="28"/>
        </w:rPr>
        <w:t>пескосоляной</w:t>
      </w:r>
      <w:proofErr w:type="spellEnd"/>
      <w:r w:rsidRPr="00A765C5">
        <w:rPr>
          <w:rFonts w:ascii="Times New Roman" w:eastAsia="Times New Roman" w:hAnsi="Times New Roman" w:cs="Times New Roman"/>
          <w:sz w:val="28"/>
          <w:szCs w:val="28"/>
        </w:rPr>
        <w:t xml:space="preserve"> смесью </w:t>
      </w:r>
      <w:r w:rsidRPr="00A765C5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A765C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A765C5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A765C5">
        <w:rPr>
          <w:rFonts w:ascii="Times New Roman" w:eastAsia="Times New Roman" w:hAnsi="Times New Roman" w:cs="Times New Roman"/>
          <w:sz w:val="28"/>
          <w:szCs w:val="28"/>
        </w:rPr>
        <w:t xml:space="preserve"> кв.);</w:t>
      </w:r>
    </w:p>
    <w:p w:rsidR="00A2623D" w:rsidRDefault="00A2623D" w:rsidP="00E2410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5C5">
        <w:rPr>
          <w:rFonts w:ascii="Times New Roman" w:eastAsia="Times New Roman" w:hAnsi="Times New Roman" w:cs="Times New Roman"/>
          <w:sz w:val="28"/>
          <w:szCs w:val="28"/>
        </w:rPr>
        <w:t xml:space="preserve">- на летнее содержание автомобильных дорог Терсинского МО </w:t>
      </w:r>
      <w:r w:rsidR="00A3565A">
        <w:rPr>
          <w:rFonts w:ascii="Times New Roman" w:eastAsia="Times New Roman" w:hAnsi="Times New Roman" w:cs="Times New Roman"/>
          <w:sz w:val="28"/>
          <w:szCs w:val="28"/>
        </w:rPr>
        <w:t>849578,54</w:t>
      </w:r>
      <w:r w:rsidR="00A765C5" w:rsidRPr="00A765C5">
        <w:rPr>
          <w:rFonts w:ascii="Times New Roman" w:hAnsi="Times New Roman" w:cs="Times New Roman"/>
          <w:sz w:val="28"/>
          <w:szCs w:val="28"/>
        </w:rPr>
        <w:t xml:space="preserve"> </w:t>
      </w:r>
      <w:r w:rsidRPr="00A765C5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A765C5" w:rsidRPr="00A765C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765C5">
        <w:rPr>
          <w:rFonts w:ascii="Times New Roman" w:eastAsia="Times New Roman" w:hAnsi="Times New Roman" w:cs="Times New Roman"/>
          <w:sz w:val="28"/>
          <w:szCs w:val="28"/>
        </w:rPr>
        <w:t xml:space="preserve"> (отсыпка природным материалом, </w:t>
      </w:r>
      <w:proofErr w:type="spellStart"/>
      <w:r w:rsidRPr="00A765C5">
        <w:rPr>
          <w:rFonts w:ascii="Times New Roman" w:eastAsia="Times New Roman" w:hAnsi="Times New Roman" w:cs="Times New Roman"/>
          <w:sz w:val="28"/>
          <w:szCs w:val="28"/>
        </w:rPr>
        <w:t>грейдерование</w:t>
      </w:r>
      <w:proofErr w:type="spellEnd"/>
      <w:r w:rsidRPr="00A765C5">
        <w:rPr>
          <w:rFonts w:ascii="Times New Roman" w:eastAsia="Times New Roman" w:hAnsi="Times New Roman" w:cs="Times New Roman"/>
          <w:sz w:val="28"/>
          <w:szCs w:val="28"/>
        </w:rPr>
        <w:t xml:space="preserve">, покос травы вдоль дорог); </w:t>
      </w:r>
    </w:p>
    <w:p w:rsidR="00A3565A" w:rsidRDefault="00A3565A" w:rsidP="00E2410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проведены работы по сплошному асфальтовому покрытию ул.Красный Октябрь - 945000,00 руб.;</w:t>
      </w:r>
    </w:p>
    <w:p w:rsidR="00A3565A" w:rsidRPr="00A765C5" w:rsidRDefault="00A3565A" w:rsidP="00E2410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проведен ямочный ремонт (ранее асфальтированной части ул.Красный Октябрь - 140 510,71 руб.</w:t>
      </w:r>
    </w:p>
    <w:p w:rsidR="00A2623D" w:rsidRPr="00A765C5" w:rsidRDefault="00A2623D" w:rsidP="00E2410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5C5">
        <w:rPr>
          <w:rFonts w:ascii="Times New Roman" w:eastAsia="Times New Roman" w:hAnsi="Times New Roman" w:cs="Times New Roman"/>
          <w:sz w:val="28"/>
          <w:szCs w:val="28"/>
        </w:rPr>
        <w:t xml:space="preserve">- на уличное освещение - </w:t>
      </w:r>
      <w:r w:rsidR="00A765C5" w:rsidRPr="00A765C5">
        <w:rPr>
          <w:rFonts w:ascii="Times New Roman" w:hAnsi="Times New Roman" w:cs="Times New Roman"/>
          <w:sz w:val="28"/>
          <w:szCs w:val="28"/>
        </w:rPr>
        <w:t>678 806, 24 руб.</w:t>
      </w:r>
      <w:r w:rsidR="00A765C5" w:rsidRPr="00A765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65C5">
        <w:rPr>
          <w:rFonts w:ascii="Times New Roman" w:eastAsia="Times New Roman" w:hAnsi="Times New Roman" w:cs="Times New Roman"/>
          <w:sz w:val="28"/>
          <w:szCs w:val="28"/>
        </w:rPr>
        <w:t xml:space="preserve">(электроснабжение, закупка фонарей (комплектующих), </w:t>
      </w:r>
      <w:r w:rsidRPr="00A765C5">
        <w:rPr>
          <w:rFonts w:ascii="Times New Roman" w:hAnsi="Times New Roman" w:cs="Times New Roman"/>
          <w:sz w:val="28"/>
          <w:szCs w:val="28"/>
        </w:rPr>
        <w:t xml:space="preserve">работы по </w:t>
      </w:r>
      <w:r w:rsidRPr="00A765C5">
        <w:rPr>
          <w:rFonts w:ascii="Times New Roman" w:eastAsia="Times New Roman" w:hAnsi="Times New Roman" w:cs="Times New Roman"/>
          <w:sz w:val="28"/>
          <w:szCs w:val="28"/>
        </w:rPr>
        <w:t>замен</w:t>
      </w:r>
      <w:r w:rsidRPr="00A765C5">
        <w:rPr>
          <w:rFonts w:ascii="Times New Roman" w:hAnsi="Times New Roman" w:cs="Times New Roman"/>
          <w:sz w:val="28"/>
          <w:szCs w:val="28"/>
        </w:rPr>
        <w:t>е</w:t>
      </w:r>
      <w:r w:rsidRPr="00A765C5">
        <w:rPr>
          <w:rFonts w:ascii="Times New Roman" w:eastAsia="Times New Roman" w:hAnsi="Times New Roman" w:cs="Times New Roman"/>
          <w:sz w:val="28"/>
          <w:szCs w:val="28"/>
        </w:rPr>
        <w:t xml:space="preserve"> вышедших из строя фонарей, ламп и всех комплектующих);</w:t>
      </w:r>
    </w:p>
    <w:p w:rsidR="00A2623D" w:rsidRDefault="00A2623D" w:rsidP="00E2410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765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на экспертизу локального сметного расчета и строительный контроль </w:t>
      </w:r>
      <w:r w:rsidRPr="00A765C5">
        <w:rPr>
          <w:rFonts w:ascii="Times New Roman" w:eastAsia="Times New Roman" w:hAnsi="Times New Roman" w:cs="Times New Roman"/>
          <w:sz w:val="28"/>
          <w:szCs w:val="28"/>
        </w:rPr>
        <w:t xml:space="preserve">ремонта участков автомобильных дорог общего пользования местного значения по ул.Ленина, ул.Пролетарская (дома с литером «А»), ул.Строителей в </w:t>
      </w:r>
      <w:proofErr w:type="spellStart"/>
      <w:r w:rsidRPr="00A765C5">
        <w:rPr>
          <w:rFonts w:ascii="Times New Roman" w:eastAsia="Times New Roman" w:hAnsi="Times New Roman" w:cs="Times New Roman"/>
          <w:sz w:val="28"/>
          <w:szCs w:val="28"/>
        </w:rPr>
        <w:t>с.Терса</w:t>
      </w:r>
      <w:proofErr w:type="spellEnd"/>
      <w:r w:rsidRPr="00A765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65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A765C5" w:rsidRPr="00A765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208</w:t>
      </w:r>
      <w:r w:rsidR="00A765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65C5" w:rsidRPr="00A765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003,6</w:t>
      </w:r>
      <w:r w:rsidRPr="00A765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765C5" w:rsidRPr="00A765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руб</w:t>
      </w:r>
      <w:proofErr w:type="spellEnd"/>
      <w:r w:rsidR="00A356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A3565A" w:rsidRPr="00A765C5" w:rsidRDefault="00A3565A" w:rsidP="00E2410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грейдерование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осенний период - 327700,00 руб.</w:t>
      </w:r>
    </w:p>
    <w:p w:rsidR="00A2623D" w:rsidRPr="00162FD4" w:rsidRDefault="00A2623D" w:rsidP="00E2410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F3D35" w:rsidRPr="00162FD4" w:rsidRDefault="003F3D35" w:rsidP="00E2410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2F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Водоснабжение</w:t>
      </w:r>
    </w:p>
    <w:p w:rsidR="00A2623D" w:rsidRPr="00162FD4" w:rsidRDefault="00A2623D" w:rsidP="00E2410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24100" w:rsidRDefault="00E24100" w:rsidP="00E24100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состоянию на 19.12.2024 года в рамках муниципального контракта </w:t>
      </w:r>
      <w:r>
        <w:rPr>
          <w:rFonts w:ascii="Times New Roman" w:hAnsi="Times New Roman"/>
          <w:color w:val="000000"/>
          <w:sz w:val="28"/>
          <w:szCs w:val="28"/>
        </w:rPr>
        <w:t>«Замен</w:t>
      </w:r>
      <w:r w:rsidR="00F90842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сетей водопровода, устройство новых сетей с установкой колодцев, ремонту каптажей на территории Терсинского муниципального образования»,  выполнены работы на участках в с.Девичьи Горки ул. Колхозная протяженностью 750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мп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 ул. Озерная от д.67 до д. 139 протяженностью 700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мп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от д.139 до д.159 протяженностью 350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мп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 соответствии с локально-сметным расчетом стоимость работ составила 1 941 129,05 рублей, процент выполнения контракта составляет 23,28.</w:t>
      </w:r>
    </w:p>
    <w:p w:rsidR="00E24100" w:rsidRDefault="00E24100" w:rsidP="00E2410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Работы</w:t>
      </w:r>
      <w:r w:rsidR="00F90842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проведенные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с.Терса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 прокладке участка водопровода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с.Терса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от ул.Водопьянова до ул.Революционная протяженностью 2600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мп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администрацией Терсинского муниципального образования не могут быть приняты, так как работы выполнены с нарушением технологического процесса,  отклонением от локально сметного расчета и не в полном объеме. </w:t>
      </w:r>
    </w:p>
    <w:p w:rsidR="005724FB" w:rsidRDefault="00E24100" w:rsidP="00E2410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остальных участках к работам не приступали.</w:t>
      </w:r>
    </w:p>
    <w:p w:rsidR="00E24100" w:rsidRPr="00E24100" w:rsidRDefault="00E24100" w:rsidP="00E241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 истекший период 2024 года </w:t>
      </w:r>
      <w:r w:rsidR="00762D6E">
        <w:rPr>
          <w:rFonts w:ascii="Times New Roman" w:hAnsi="Times New Roman"/>
          <w:color w:val="000000"/>
          <w:sz w:val="28"/>
          <w:szCs w:val="28"/>
        </w:rPr>
        <w:t xml:space="preserve">за счет собственных средств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УЧХОЗе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замен</w:t>
      </w:r>
      <w:r w:rsidR="00E12F98">
        <w:rPr>
          <w:rFonts w:ascii="Times New Roman" w:hAnsi="Times New Roman"/>
          <w:color w:val="000000"/>
          <w:sz w:val="28"/>
          <w:szCs w:val="28"/>
        </w:rPr>
        <w:t>ены</w:t>
      </w:r>
      <w:r>
        <w:rPr>
          <w:rFonts w:ascii="Times New Roman" w:hAnsi="Times New Roman"/>
          <w:color w:val="000000"/>
          <w:sz w:val="28"/>
          <w:szCs w:val="28"/>
        </w:rPr>
        <w:t xml:space="preserve"> 4 водозаборных насоса, произведен ремонт всех утечек </w:t>
      </w:r>
      <w:r w:rsidR="00BE6554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водопроводной сети и ремонт водоразборных колонок</w:t>
      </w:r>
      <w:r w:rsidR="00BE6554">
        <w:rPr>
          <w:rFonts w:ascii="Times New Roman" w:hAnsi="Times New Roman"/>
          <w:color w:val="000000"/>
          <w:sz w:val="28"/>
          <w:szCs w:val="28"/>
        </w:rPr>
        <w:t xml:space="preserve"> на территории Терсинского муниципального образования.</w:t>
      </w:r>
    </w:p>
    <w:p w:rsidR="00E24100" w:rsidRDefault="00E24100" w:rsidP="00E2410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70832" w:rsidRPr="00162FD4" w:rsidRDefault="00670832" w:rsidP="00E2410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2F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Глава Терсинского </w:t>
      </w:r>
    </w:p>
    <w:p w:rsidR="00670832" w:rsidRDefault="00670832" w:rsidP="00E2410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2F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 образования                                              Е.В.Молдаванов</w:t>
      </w:r>
    </w:p>
    <w:p w:rsidR="00F24584" w:rsidRDefault="00F24584" w:rsidP="00E2410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24584" w:rsidRDefault="00F24584" w:rsidP="00E2410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24584" w:rsidRDefault="00F24584" w:rsidP="00162FD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F24584" w:rsidSect="007611B0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8462A"/>
    <w:multiLevelType w:val="hybridMultilevel"/>
    <w:tmpl w:val="B020676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1F4F55"/>
    <w:rsid w:val="00010456"/>
    <w:rsid w:val="00015C4A"/>
    <w:rsid w:val="000614F9"/>
    <w:rsid w:val="00066D6B"/>
    <w:rsid w:val="00100AFB"/>
    <w:rsid w:val="001152FF"/>
    <w:rsid w:val="0012395E"/>
    <w:rsid w:val="00143CEC"/>
    <w:rsid w:val="00155550"/>
    <w:rsid w:val="00162FD4"/>
    <w:rsid w:val="0016756E"/>
    <w:rsid w:val="0017167E"/>
    <w:rsid w:val="0017286C"/>
    <w:rsid w:val="00174AAD"/>
    <w:rsid w:val="00184753"/>
    <w:rsid w:val="00184C35"/>
    <w:rsid w:val="00187006"/>
    <w:rsid w:val="001A70D7"/>
    <w:rsid w:val="001E4125"/>
    <w:rsid w:val="001F4D71"/>
    <w:rsid w:val="001F4F55"/>
    <w:rsid w:val="00204A90"/>
    <w:rsid w:val="00286ED5"/>
    <w:rsid w:val="002919D5"/>
    <w:rsid w:val="00296C38"/>
    <w:rsid w:val="002A2295"/>
    <w:rsid w:val="002A423D"/>
    <w:rsid w:val="002B0FB8"/>
    <w:rsid w:val="002B789B"/>
    <w:rsid w:val="002D53F9"/>
    <w:rsid w:val="003012E7"/>
    <w:rsid w:val="00357D24"/>
    <w:rsid w:val="00366418"/>
    <w:rsid w:val="003730D9"/>
    <w:rsid w:val="00373219"/>
    <w:rsid w:val="00392D5B"/>
    <w:rsid w:val="003B18CE"/>
    <w:rsid w:val="003F3D35"/>
    <w:rsid w:val="00402F3D"/>
    <w:rsid w:val="0043443A"/>
    <w:rsid w:val="00435B60"/>
    <w:rsid w:val="00435E64"/>
    <w:rsid w:val="004412E7"/>
    <w:rsid w:val="00454AE4"/>
    <w:rsid w:val="00481915"/>
    <w:rsid w:val="00494E59"/>
    <w:rsid w:val="004A0999"/>
    <w:rsid w:val="004B4B48"/>
    <w:rsid w:val="00501A46"/>
    <w:rsid w:val="0052246A"/>
    <w:rsid w:val="005252C1"/>
    <w:rsid w:val="005618F0"/>
    <w:rsid w:val="005669EB"/>
    <w:rsid w:val="005724FB"/>
    <w:rsid w:val="0058327D"/>
    <w:rsid w:val="005B20D6"/>
    <w:rsid w:val="005C6147"/>
    <w:rsid w:val="005D1DB7"/>
    <w:rsid w:val="005E0F94"/>
    <w:rsid w:val="005E37A0"/>
    <w:rsid w:val="005E3E2B"/>
    <w:rsid w:val="005E5AC7"/>
    <w:rsid w:val="006106BB"/>
    <w:rsid w:val="0063008D"/>
    <w:rsid w:val="00670832"/>
    <w:rsid w:val="0068029A"/>
    <w:rsid w:val="00687D92"/>
    <w:rsid w:val="006B008D"/>
    <w:rsid w:val="006B3587"/>
    <w:rsid w:val="006B5736"/>
    <w:rsid w:val="00707937"/>
    <w:rsid w:val="0073062C"/>
    <w:rsid w:val="0073168D"/>
    <w:rsid w:val="00732A85"/>
    <w:rsid w:val="00740648"/>
    <w:rsid w:val="00750049"/>
    <w:rsid w:val="007611B0"/>
    <w:rsid w:val="00762D6E"/>
    <w:rsid w:val="007960BF"/>
    <w:rsid w:val="007A47CC"/>
    <w:rsid w:val="007D621B"/>
    <w:rsid w:val="00822CC4"/>
    <w:rsid w:val="008258A6"/>
    <w:rsid w:val="00852840"/>
    <w:rsid w:val="00852C7A"/>
    <w:rsid w:val="00872226"/>
    <w:rsid w:val="00890020"/>
    <w:rsid w:val="008A10AF"/>
    <w:rsid w:val="008A3560"/>
    <w:rsid w:val="008A59A2"/>
    <w:rsid w:val="008F0CC5"/>
    <w:rsid w:val="008F30EE"/>
    <w:rsid w:val="00900D53"/>
    <w:rsid w:val="00907820"/>
    <w:rsid w:val="00945364"/>
    <w:rsid w:val="00950099"/>
    <w:rsid w:val="0095010A"/>
    <w:rsid w:val="009515CA"/>
    <w:rsid w:val="00973ADE"/>
    <w:rsid w:val="009C3878"/>
    <w:rsid w:val="009E25C7"/>
    <w:rsid w:val="00A075DC"/>
    <w:rsid w:val="00A213F9"/>
    <w:rsid w:val="00A2623D"/>
    <w:rsid w:val="00A323BF"/>
    <w:rsid w:val="00A3565A"/>
    <w:rsid w:val="00A44DCE"/>
    <w:rsid w:val="00A47342"/>
    <w:rsid w:val="00A516A8"/>
    <w:rsid w:val="00A57741"/>
    <w:rsid w:val="00A765C5"/>
    <w:rsid w:val="00A84596"/>
    <w:rsid w:val="00A847B4"/>
    <w:rsid w:val="00A905BD"/>
    <w:rsid w:val="00AC1679"/>
    <w:rsid w:val="00AD51C1"/>
    <w:rsid w:val="00AE2E43"/>
    <w:rsid w:val="00AE306B"/>
    <w:rsid w:val="00AF6DA8"/>
    <w:rsid w:val="00B17981"/>
    <w:rsid w:val="00B67CDC"/>
    <w:rsid w:val="00B7553B"/>
    <w:rsid w:val="00B844C6"/>
    <w:rsid w:val="00BA1A94"/>
    <w:rsid w:val="00BB2AD6"/>
    <w:rsid w:val="00BB5E25"/>
    <w:rsid w:val="00BC44B7"/>
    <w:rsid w:val="00BD12AA"/>
    <w:rsid w:val="00BE6554"/>
    <w:rsid w:val="00C16989"/>
    <w:rsid w:val="00C209A4"/>
    <w:rsid w:val="00C5332A"/>
    <w:rsid w:val="00C92FB4"/>
    <w:rsid w:val="00CC21F8"/>
    <w:rsid w:val="00CE09F7"/>
    <w:rsid w:val="00CE15B0"/>
    <w:rsid w:val="00D232DD"/>
    <w:rsid w:val="00D53F95"/>
    <w:rsid w:val="00D5686A"/>
    <w:rsid w:val="00D60D10"/>
    <w:rsid w:val="00D6666E"/>
    <w:rsid w:val="00D67749"/>
    <w:rsid w:val="00D770A9"/>
    <w:rsid w:val="00D82C00"/>
    <w:rsid w:val="00D96959"/>
    <w:rsid w:val="00DB32D2"/>
    <w:rsid w:val="00DB4D50"/>
    <w:rsid w:val="00DD3FE3"/>
    <w:rsid w:val="00DE3B44"/>
    <w:rsid w:val="00E029A1"/>
    <w:rsid w:val="00E0522E"/>
    <w:rsid w:val="00E12F98"/>
    <w:rsid w:val="00E24100"/>
    <w:rsid w:val="00E4630B"/>
    <w:rsid w:val="00E70F47"/>
    <w:rsid w:val="00E819BD"/>
    <w:rsid w:val="00E94928"/>
    <w:rsid w:val="00EA2055"/>
    <w:rsid w:val="00ED0E5C"/>
    <w:rsid w:val="00ED24D4"/>
    <w:rsid w:val="00F061E7"/>
    <w:rsid w:val="00F24584"/>
    <w:rsid w:val="00F37329"/>
    <w:rsid w:val="00F47C80"/>
    <w:rsid w:val="00F53DBF"/>
    <w:rsid w:val="00F57614"/>
    <w:rsid w:val="00F73561"/>
    <w:rsid w:val="00F744EA"/>
    <w:rsid w:val="00F90842"/>
    <w:rsid w:val="00FD7245"/>
    <w:rsid w:val="00FE43CC"/>
    <w:rsid w:val="00FF7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2D2"/>
  </w:style>
  <w:style w:type="paragraph" w:styleId="1">
    <w:name w:val="heading 1"/>
    <w:basedOn w:val="a"/>
    <w:next w:val="a"/>
    <w:link w:val="10"/>
    <w:uiPriority w:val="9"/>
    <w:qFormat/>
    <w:rsid w:val="001847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F4F55"/>
    <w:rPr>
      <w:b/>
      <w:bCs/>
    </w:rPr>
  </w:style>
  <w:style w:type="character" w:customStyle="1" w:styleId="ya-share-blocktext">
    <w:name w:val="ya-share-block__text"/>
    <w:basedOn w:val="a0"/>
    <w:rsid w:val="001F4F55"/>
  </w:style>
  <w:style w:type="paragraph" w:customStyle="1" w:styleId="ConsPlusNonformat">
    <w:name w:val="ConsPlusNonformat"/>
    <w:rsid w:val="00501A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 Spacing"/>
    <w:link w:val="a6"/>
    <w:uiPriority w:val="1"/>
    <w:qFormat/>
    <w:rsid w:val="00501A46"/>
    <w:pPr>
      <w:spacing w:after="0" w:line="240" w:lineRule="auto"/>
    </w:pPr>
  </w:style>
  <w:style w:type="paragraph" w:styleId="a7">
    <w:name w:val="header"/>
    <w:basedOn w:val="a"/>
    <w:link w:val="a8"/>
    <w:rsid w:val="005B20D6"/>
    <w:pPr>
      <w:tabs>
        <w:tab w:val="center" w:pos="4153"/>
        <w:tab w:val="right" w:pos="8306"/>
      </w:tabs>
      <w:suppressAutoHyphens/>
      <w:overflowPunct w:val="0"/>
      <w:autoSpaceDE w:val="0"/>
      <w:spacing w:after="0" w:line="34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8">
    <w:name w:val="Верхний колонтитул Знак"/>
    <w:basedOn w:val="a0"/>
    <w:link w:val="a7"/>
    <w:rsid w:val="005B20D6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6">
    <w:name w:val="Без интервала Знак"/>
    <w:link w:val="a5"/>
    <w:uiPriority w:val="1"/>
    <w:locked/>
    <w:rsid w:val="00707937"/>
  </w:style>
  <w:style w:type="character" w:customStyle="1" w:styleId="10">
    <w:name w:val="Заголовок 1 Знак"/>
    <w:basedOn w:val="a0"/>
    <w:link w:val="1"/>
    <w:uiPriority w:val="9"/>
    <w:rsid w:val="001847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7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1</Pages>
  <Words>1668</Words>
  <Characters>9511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volskadm@mail.ru</dc:creator>
  <cp:keywords/>
  <dc:description/>
  <cp:lastModifiedBy>user</cp:lastModifiedBy>
  <cp:revision>91</cp:revision>
  <cp:lastPrinted>2024-06-04T13:11:00Z</cp:lastPrinted>
  <dcterms:created xsi:type="dcterms:W3CDTF">2023-03-10T07:11:00Z</dcterms:created>
  <dcterms:modified xsi:type="dcterms:W3CDTF">2024-12-28T05:25:00Z</dcterms:modified>
</cp:coreProperties>
</file>